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68" w:rsidRPr="00175247" w:rsidRDefault="00213168" w:rsidP="00AB1466">
      <w:pPr>
        <w:tabs>
          <w:tab w:val="left" w:pos="3888"/>
        </w:tabs>
        <w:spacing w:after="0" w:line="240" w:lineRule="auto"/>
        <w:ind w:left="3888" w:firstLine="81"/>
        <w:rPr>
          <w:rFonts w:ascii="Times New Roman" w:eastAsia="Times New Roman" w:hAnsi="Times New Roman" w:cs="Times New Roman"/>
          <w:sz w:val="24"/>
          <w:szCs w:val="24"/>
          <w:lang w:val="pt-BR"/>
        </w:rPr>
      </w:pPr>
      <w:r w:rsidRPr="00175247">
        <w:rPr>
          <w:rFonts w:ascii="Times New Roman" w:eastAsia="Times New Roman" w:hAnsi="Times New Roman" w:cs="Times New Roman"/>
          <w:sz w:val="24"/>
          <w:szCs w:val="24"/>
          <w:lang w:val="pt-BR"/>
        </w:rPr>
        <w:t>PATVIRTINTA</w:t>
      </w:r>
    </w:p>
    <w:p w:rsidR="00213168" w:rsidRPr="00175247" w:rsidRDefault="00213168" w:rsidP="00213168">
      <w:pPr>
        <w:spacing w:after="0" w:line="240" w:lineRule="auto"/>
        <w:ind w:left="3969"/>
        <w:rPr>
          <w:rFonts w:ascii="Times New Roman" w:eastAsia="Times New Roman" w:hAnsi="Times New Roman" w:cs="Times New Roman"/>
          <w:sz w:val="24"/>
          <w:szCs w:val="24"/>
          <w:lang w:val="pt-BR"/>
        </w:rPr>
      </w:pPr>
      <w:r w:rsidRPr="00175247">
        <w:rPr>
          <w:rFonts w:ascii="Times New Roman" w:eastAsia="Times New Roman" w:hAnsi="Times New Roman" w:cs="Times New Roman"/>
          <w:sz w:val="24"/>
          <w:szCs w:val="24"/>
          <w:lang w:val="pt-BR"/>
        </w:rPr>
        <w:t xml:space="preserve">Skuodo socialinių paslaugų </w:t>
      </w:r>
      <w:r w:rsidR="003D5788" w:rsidRPr="00175247">
        <w:rPr>
          <w:rFonts w:ascii="Times New Roman" w:eastAsia="Times New Roman" w:hAnsi="Times New Roman" w:cs="Times New Roman"/>
          <w:sz w:val="24"/>
          <w:szCs w:val="24"/>
          <w:lang w:val="pt-BR"/>
        </w:rPr>
        <w:t>šeimai centro direktoriaus  2022 m. rugpjūčio</w:t>
      </w:r>
      <w:r w:rsidRPr="00175247">
        <w:rPr>
          <w:rFonts w:ascii="Times New Roman" w:eastAsia="Times New Roman" w:hAnsi="Times New Roman" w:cs="Times New Roman"/>
          <w:sz w:val="24"/>
          <w:szCs w:val="24"/>
          <w:lang w:val="pt-BR"/>
        </w:rPr>
        <w:t xml:space="preserve"> </w:t>
      </w:r>
      <w:r w:rsidR="003D5788" w:rsidRPr="00175247">
        <w:rPr>
          <w:rFonts w:ascii="Times New Roman" w:eastAsia="Times New Roman" w:hAnsi="Times New Roman" w:cs="Times New Roman"/>
          <w:sz w:val="24"/>
          <w:szCs w:val="24"/>
          <w:lang w:val="pt-BR"/>
        </w:rPr>
        <w:t>23 d. įsakymu Nr.V1-</w:t>
      </w:r>
      <w:r w:rsidR="00C532C3" w:rsidRPr="00175247">
        <w:rPr>
          <w:rFonts w:ascii="Times New Roman" w:eastAsia="Times New Roman" w:hAnsi="Times New Roman" w:cs="Times New Roman"/>
          <w:bCs/>
          <w:sz w:val="24"/>
          <w:szCs w:val="24"/>
          <w:lang w:val="pt-BR"/>
        </w:rPr>
        <w:t>415</w:t>
      </w:r>
    </w:p>
    <w:p w:rsidR="00213168" w:rsidRPr="00175247" w:rsidRDefault="00213168" w:rsidP="00213168">
      <w:pPr>
        <w:spacing w:after="0" w:line="360" w:lineRule="auto"/>
        <w:rPr>
          <w:rFonts w:ascii="Times New Roman" w:eastAsia="Times New Roman" w:hAnsi="Times New Roman" w:cs="Times New Roman"/>
          <w:bCs/>
          <w:sz w:val="24"/>
          <w:szCs w:val="24"/>
          <w:lang w:val="pt-BR"/>
        </w:rPr>
      </w:pPr>
    </w:p>
    <w:p w:rsidR="00213168" w:rsidRPr="00175247" w:rsidRDefault="00213168" w:rsidP="00213168">
      <w:pPr>
        <w:spacing w:after="0" w:line="240" w:lineRule="auto"/>
        <w:jc w:val="center"/>
        <w:rPr>
          <w:rFonts w:ascii="Times New Roman" w:hAnsi="Times New Roman" w:cs="Times New Roman"/>
          <w:b/>
          <w:bCs/>
          <w:sz w:val="24"/>
          <w:lang w:val="pt-BR"/>
        </w:rPr>
      </w:pPr>
      <w:r w:rsidRPr="00175247">
        <w:rPr>
          <w:rFonts w:ascii="Times New Roman" w:hAnsi="Times New Roman" w:cs="Times New Roman"/>
          <w:b/>
          <w:bCs/>
          <w:sz w:val="24"/>
          <w:lang w:val="pt-BR"/>
        </w:rPr>
        <w:t xml:space="preserve">LAIKINO ATOKVĖPIO ASMENIMS SU </w:t>
      </w:r>
      <w:r w:rsidRPr="00175247">
        <w:rPr>
          <w:rFonts w:ascii="Times New Roman" w:hAnsi="Times New Roman" w:cs="Times New Roman"/>
          <w:b/>
          <w:bCs/>
          <w:sz w:val="24"/>
          <w:szCs w:val="24"/>
          <w:lang w:val="pt-BR"/>
        </w:rPr>
        <w:t xml:space="preserve">NEGALIA IR SENYVO AMŽIAUS ASMENIMS ĮSTAIGOJE </w:t>
      </w:r>
      <w:r w:rsidRPr="00175247">
        <w:rPr>
          <w:rFonts w:ascii="Times New Roman" w:hAnsi="Times New Roman" w:cs="Times New Roman"/>
          <w:b/>
          <w:bCs/>
          <w:sz w:val="24"/>
          <w:lang w:val="pt-BR"/>
        </w:rPr>
        <w:t xml:space="preserve">PASLAUGŲ TEIKIMO IR ORGANIZAVIMO </w:t>
      </w:r>
    </w:p>
    <w:p w:rsidR="00213168" w:rsidRPr="00175247" w:rsidRDefault="00213168" w:rsidP="00213168">
      <w:pPr>
        <w:spacing w:after="0" w:line="240" w:lineRule="auto"/>
        <w:jc w:val="center"/>
        <w:rPr>
          <w:rFonts w:ascii="Times New Roman" w:hAnsi="Times New Roman" w:cs="Times New Roman"/>
          <w:b/>
          <w:sz w:val="24"/>
          <w:szCs w:val="24"/>
        </w:rPr>
      </w:pPr>
      <w:r w:rsidRPr="00175247">
        <w:rPr>
          <w:rFonts w:ascii="Times New Roman" w:hAnsi="Times New Roman" w:cs="Times New Roman"/>
          <w:b/>
          <w:sz w:val="24"/>
          <w:szCs w:val="24"/>
        </w:rPr>
        <w:t>TVARKOS APRAŠAS</w:t>
      </w:r>
    </w:p>
    <w:p w:rsidR="00213168" w:rsidRPr="00175247" w:rsidRDefault="00213168" w:rsidP="00213168">
      <w:pPr>
        <w:spacing w:after="0" w:line="240" w:lineRule="auto"/>
        <w:jc w:val="center"/>
        <w:rPr>
          <w:rFonts w:ascii="Times New Roman" w:hAnsi="Times New Roman" w:cs="Times New Roman"/>
          <w:sz w:val="28"/>
          <w:szCs w:val="28"/>
        </w:rPr>
      </w:pPr>
    </w:p>
    <w:p w:rsidR="00213168" w:rsidRPr="00175247" w:rsidRDefault="00213168" w:rsidP="00213168">
      <w:pPr>
        <w:spacing w:after="0" w:line="240" w:lineRule="auto"/>
        <w:jc w:val="center"/>
        <w:rPr>
          <w:rFonts w:ascii="Times New Roman" w:hAnsi="Times New Roman" w:cs="Times New Roman"/>
          <w:b/>
          <w:sz w:val="24"/>
          <w:szCs w:val="24"/>
        </w:rPr>
      </w:pPr>
      <w:r w:rsidRPr="00175247">
        <w:rPr>
          <w:rFonts w:ascii="Times New Roman" w:hAnsi="Times New Roman" w:cs="Times New Roman"/>
          <w:b/>
          <w:sz w:val="24"/>
          <w:szCs w:val="24"/>
        </w:rPr>
        <w:t>I SKYRIUS</w:t>
      </w:r>
    </w:p>
    <w:p w:rsidR="00213168" w:rsidRPr="00175247" w:rsidRDefault="00213168" w:rsidP="00213168">
      <w:pPr>
        <w:spacing w:after="0" w:line="240" w:lineRule="auto"/>
        <w:jc w:val="center"/>
        <w:rPr>
          <w:rFonts w:ascii="Times New Roman" w:hAnsi="Times New Roman" w:cs="Times New Roman"/>
          <w:b/>
          <w:sz w:val="24"/>
          <w:szCs w:val="24"/>
        </w:rPr>
      </w:pPr>
      <w:r w:rsidRPr="00175247">
        <w:rPr>
          <w:rFonts w:ascii="Times New Roman" w:hAnsi="Times New Roman" w:cs="Times New Roman"/>
          <w:b/>
          <w:sz w:val="24"/>
          <w:szCs w:val="24"/>
        </w:rPr>
        <w:t>BENDROSIOS NUOSTATOS</w:t>
      </w:r>
    </w:p>
    <w:p w:rsidR="00213168" w:rsidRPr="00175247" w:rsidRDefault="00213168" w:rsidP="00213168">
      <w:pPr>
        <w:spacing w:after="0" w:line="240" w:lineRule="auto"/>
        <w:jc w:val="center"/>
        <w:rPr>
          <w:rFonts w:ascii="Times New Roman" w:hAnsi="Times New Roman" w:cs="Times New Roman"/>
          <w:b/>
          <w:sz w:val="24"/>
          <w:szCs w:val="24"/>
        </w:rPr>
      </w:pPr>
    </w:p>
    <w:p w:rsidR="00213168" w:rsidRPr="00175247" w:rsidRDefault="00213168" w:rsidP="006E0DA2">
      <w:pPr>
        <w:tabs>
          <w:tab w:val="left" w:pos="1276"/>
        </w:tabs>
        <w:spacing w:after="0" w:line="240" w:lineRule="auto"/>
        <w:jc w:val="both"/>
        <w:rPr>
          <w:rFonts w:ascii="Times New Roman" w:hAnsi="Times New Roman" w:cs="Times New Roman"/>
          <w:sz w:val="24"/>
        </w:rPr>
      </w:pPr>
      <w:bookmarkStart w:id="0" w:name="_Hlk4405618"/>
      <w:r w:rsidRPr="00175247">
        <w:rPr>
          <w:rFonts w:ascii="Times New Roman" w:hAnsi="Times New Roman" w:cs="Times New Roman"/>
          <w:sz w:val="24"/>
          <w:szCs w:val="24"/>
        </w:rPr>
        <w:tab/>
        <w:t xml:space="preserve">1. </w:t>
      </w:r>
      <w:r w:rsidRPr="00175247">
        <w:rPr>
          <w:rFonts w:ascii="Times New Roman" w:hAnsi="Times New Roman" w:cs="Times New Roman"/>
          <w:bCs/>
          <w:sz w:val="24"/>
          <w:szCs w:val="24"/>
        </w:rPr>
        <w:t>Laikino atokvėpio asmenims su negalia ir senyvo amžiaus asmenims įstaigoje paslaugos</w:t>
      </w:r>
      <w:r w:rsidRPr="00175247">
        <w:rPr>
          <w:rFonts w:ascii="Times New Roman" w:hAnsi="Times New Roman" w:cs="Times New Roman"/>
          <w:sz w:val="24"/>
        </w:rPr>
        <w:t xml:space="preserve"> teikimo tvarkos aprašas (toliau – Aprašas) apibrėžia laikino atokvėpio paslaugos teikimo tvarką </w:t>
      </w:r>
      <w:r w:rsidRPr="00175247">
        <w:rPr>
          <w:rFonts w:ascii="Times New Roman" w:hAnsi="Times New Roman" w:cs="Times New Roman"/>
          <w:sz w:val="24"/>
          <w:szCs w:val="24"/>
        </w:rPr>
        <w:t>Skuodo socialinių paslaugų šeimai centre (toliau – Centras).</w:t>
      </w:r>
    </w:p>
    <w:p w:rsidR="00213168" w:rsidRPr="00175247" w:rsidRDefault="00213168" w:rsidP="006E0DA2">
      <w:pPr>
        <w:tabs>
          <w:tab w:val="left" w:pos="1276"/>
        </w:tabs>
        <w:spacing w:after="0" w:line="240" w:lineRule="auto"/>
        <w:ind w:firstLine="709"/>
        <w:jc w:val="both"/>
        <w:rPr>
          <w:rFonts w:ascii="Times New Roman" w:hAnsi="Times New Roman" w:cs="Times New Roman"/>
          <w:sz w:val="24"/>
          <w:szCs w:val="24"/>
        </w:rPr>
      </w:pPr>
      <w:r w:rsidRPr="00175247">
        <w:rPr>
          <w:rFonts w:ascii="Times New Roman" w:hAnsi="Times New Roman" w:cs="Times New Roman"/>
          <w:bCs/>
          <w:sz w:val="24"/>
          <w:szCs w:val="24"/>
        </w:rPr>
        <w:tab/>
        <w:t>2. Laikino atokvėpio paslauga</w:t>
      </w:r>
      <w:r w:rsidRPr="00175247">
        <w:rPr>
          <w:rFonts w:ascii="Times New Roman" w:hAnsi="Times New Roman" w:cs="Times New Roman"/>
          <w:sz w:val="24"/>
          <w:szCs w:val="24"/>
        </w:rPr>
        <w:t xml:space="preserve"> – </w:t>
      </w:r>
      <w:r w:rsidR="00D67FB5" w:rsidRPr="00175247">
        <w:rPr>
          <w:rFonts w:ascii="Times New Roman" w:hAnsi="Times New Roman" w:cs="Times New Roman"/>
          <w:sz w:val="24"/>
          <w:szCs w:val="24"/>
        </w:rPr>
        <w:t>dienos socialinės globos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r w:rsidR="00C21713" w:rsidRPr="00175247">
        <w:rPr>
          <w:rFonts w:ascii="Times New Roman" w:hAnsi="Times New Roman" w:cs="Times New Roman"/>
          <w:sz w:val="24"/>
          <w:szCs w:val="24"/>
        </w:rPr>
        <w:t>.</w:t>
      </w:r>
    </w:p>
    <w:p w:rsidR="00213168" w:rsidRPr="00175247" w:rsidRDefault="00213168" w:rsidP="006E0DA2">
      <w:pPr>
        <w:tabs>
          <w:tab w:val="left" w:pos="1276"/>
        </w:tabs>
        <w:spacing w:after="0" w:line="240" w:lineRule="auto"/>
        <w:ind w:firstLine="720"/>
        <w:jc w:val="both"/>
        <w:rPr>
          <w:rFonts w:ascii="Times New Roman" w:hAnsi="Times New Roman" w:cs="Times New Roman"/>
          <w:sz w:val="24"/>
          <w:szCs w:val="24"/>
        </w:rPr>
      </w:pPr>
      <w:r w:rsidRPr="00175247">
        <w:rPr>
          <w:rFonts w:ascii="Times New Roman" w:hAnsi="Times New Roman" w:cs="Times New Roman"/>
          <w:sz w:val="24"/>
          <w:shd w:val="clear" w:color="auto" w:fill="FFFFFF"/>
        </w:rPr>
        <w:tab/>
      </w:r>
      <w:r w:rsidRPr="00175247">
        <w:rPr>
          <w:rFonts w:ascii="Times New Roman" w:hAnsi="Times New Roman" w:cs="Times New Roman"/>
          <w:sz w:val="24"/>
        </w:rPr>
        <w:t xml:space="preserve">3. Aprašas parengtas vadovaujantis </w:t>
      </w:r>
      <w:r w:rsidRPr="00175247">
        <w:rPr>
          <w:rFonts w:ascii="Times New Roman" w:hAnsi="Times New Roman" w:cs="Times New Roman"/>
          <w:sz w:val="24"/>
          <w:szCs w:val="24"/>
        </w:rPr>
        <w:t xml:space="preserve">Lietuvos Respublikos socialinių paslaugų įstatymu, Lietuvos Respublikos socialinių paslaugų katalogu, Lietuvos Respublikos neįgaliųjų socialinės integracijos įstatymu, Lietuvos Respublikos vyriausybės nutarimais, Lietuvos Respublikos socialinės apsaugos ir darbo ministro įsakymais, Socialinės globos normų aprašu, Skuodo rajono savivaldybės tarybos sprendimu patvirtintu Skuodo rajono savivaldybės gyventojų mokėjimo už socialines paslaugas tvarkos aprašu, Skuodo rajono savivaldybės administracijos direktoriaus įsakymu patvirtintu Asmens (šeimos) socialinių paslaugų poreikio nustatymo ir skyrimo </w:t>
      </w:r>
      <w:r w:rsidR="003B02FA" w:rsidRPr="00175247">
        <w:rPr>
          <w:rFonts w:ascii="Times New Roman" w:hAnsi="Times New Roman" w:cs="Times New Roman"/>
          <w:sz w:val="24"/>
          <w:szCs w:val="24"/>
        </w:rPr>
        <w:t xml:space="preserve">Skuodo rajono savivaldybėje </w:t>
      </w:r>
      <w:r w:rsidRPr="00175247">
        <w:rPr>
          <w:rFonts w:ascii="Times New Roman" w:hAnsi="Times New Roman" w:cs="Times New Roman"/>
          <w:sz w:val="24"/>
          <w:szCs w:val="24"/>
        </w:rPr>
        <w:t>tvarkos aprašu, Skuodo rajono savivaldybės administracijos Socialinės paramos skyriaus sprendimais, Centro nuostatais ir kitais teisės aktais, reglamentuojančiais socialinės globos paslaugų teikimą.</w:t>
      </w:r>
    </w:p>
    <w:p w:rsidR="00213168" w:rsidRPr="00175247" w:rsidRDefault="00213168" w:rsidP="00213168">
      <w:pPr>
        <w:shd w:val="clear" w:color="auto" w:fill="FFFFFF"/>
        <w:tabs>
          <w:tab w:val="left" w:pos="1276"/>
        </w:tabs>
        <w:spacing w:after="0" w:line="240"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II SKYRIUS</w:t>
      </w:r>
    </w:p>
    <w:p w:rsidR="00213168" w:rsidRPr="00175247" w:rsidRDefault="00213168" w:rsidP="00213168">
      <w:pPr>
        <w:spacing w:after="0" w:line="240" w:lineRule="auto"/>
        <w:jc w:val="center"/>
        <w:rPr>
          <w:rFonts w:ascii="Times New Roman" w:eastAsia="Times New Roman" w:hAnsi="Times New Roman" w:cs="Times New Roman"/>
          <w:sz w:val="24"/>
          <w:szCs w:val="24"/>
          <w:lang w:eastAsia="lt-LT"/>
        </w:rPr>
      </w:pPr>
      <w:r w:rsidRPr="00175247">
        <w:rPr>
          <w:rFonts w:ascii="Times New Roman" w:eastAsia="Times New Roman" w:hAnsi="Times New Roman" w:cs="Times New Roman"/>
          <w:b/>
          <w:bCs/>
          <w:sz w:val="24"/>
          <w:szCs w:val="24"/>
          <w:lang w:eastAsia="lt-LT"/>
        </w:rPr>
        <w:t>LAIKINO ATOKVĖPIO PASLAUGOS GAVĖJAI,</w:t>
      </w:r>
      <w:r w:rsidRPr="00175247">
        <w:rPr>
          <w:rFonts w:ascii="Times New Roman" w:hAnsi="Times New Roman" w:cs="Times New Roman"/>
          <w:b/>
          <w:bCs/>
          <w:sz w:val="24"/>
          <w:szCs w:val="24"/>
        </w:rPr>
        <w:t xml:space="preserve"> TEIKIMO BŪDAS IR TRUKMĖ</w:t>
      </w:r>
    </w:p>
    <w:p w:rsidR="00213168" w:rsidRPr="00175247" w:rsidRDefault="00213168" w:rsidP="0096581A">
      <w:pPr>
        <w:spacing w:after="0" w:line="240" w:lineRule="auto"/>
        <w:ind w:firstLine="1296"/>
        <w:jc w:val="both"/>
        <w:rPr>
          <w:rFonts w:ascii="Times New Roman" w:eastAsia="Times New Roman" w:hAnsi="Times New Roman" w:cs="Times New Roman"/>
          <w:sz w:val="24"/>
          <w:szCs w:val="24"/>
          <w:lang w:eastAsia="lt-LT"/>
        </w:rPr>
      </w:pPr>
      <w:bookmarkStart w:id="1" w:name="part_2c4887196d4c480c8a9ef777318cffd1"/>
      <w:bookmarkStart w:id="2" w:name="part_183a3c5298454fcd9acf6bd865c134b6"/>
      <w:bookmarkEnd w:id="1"/>
      <w:bookmarkEnd w:id="2"/>
    </w:p>
    <w:p w:rsidR="00555875" w:rsidRPr="00175247" w:rsidRDefault="00213168" w:rsidP="006E0DA2">
      <w:pPr>
        <w:spacing w:after="0" w:line="240" w:lineRule="auto"/>
        <w:ind w:firstLine="1296"/>
        <w:jc w:val="both"/>
        <w:rPr>
          <w:rFonts w:ascii="Times New Roman" w:hAnsi="Times New Roman" w:cs="Times New Roman"/>
          <w:sz w:val="24"/>
          <w:szCs w:val="24"/>
        </w:rPr>
      </w:pPr>
      <w:r w:rsidRPr="00175247">
        <w:rPr>
          <w:rFonts w:ascii="Times New Roman" w:eastAsia="Times New Roman" w:hAnsi="Times New Roman" w:cs="Times New Roman"/>
          <w:sz w:val="24"/>
          <w:szCs w:val="24"/>
          <w:lang w:eastAsia="lt-LT"/>
        </w:rPr>
        <w:t xml:space="preserve">4. Laikino atokvėpio paslaugos gavėjas – </w:t>
      </w:r>
      <w:r w:rsidR="00EA527D" w:rsidRPr="00175247">
        <w:rPr>
          <w:rFonts w:ascii="Times New Roman" w:hAnsi="Times New Roman" w:cs="Times New Roman"/>
          <w:sz w:val="24"/>
          <w:szCs w:val="24"/>
        </w:rPr>
        <w:t>suaugę asmenys su negalia ir vaikai su negalia, kaip jie apibrėžti Lietuvos Respublikos socialinių paslaugų įstatyme ir kuriems nustatytas specialusis nuolatinės slaugos arba specialusis nuolatinės priežiūros (pagalbos) poreikis</w:t>
      </w:r>
    </w:p>
    <w:p w:rsidR="0041328E" w:rsidRPr="00175247" w:rsidRDefault="00213168" w:rsidP="006E0DA2">
      <w:pPr>
        <w:spacing w:after="0" w:line="240" w:lineRule="auto"/>
        <w:ind w:firstLine="1296"/>
        <w:jc w:val="both"/>
        <w:rPr>
          <w:rFonts w:ascii="Times New Roman" w:hAnsi="Times New Roman" w:cs="Times New Roman"/>
          <w:sz w:val="24"/>
          <w:szCs w:val="24"/>
        </w:rPr>
      </w:pPr>
      <w:r w:rsidRPr="00175247">
        <w:rPr>
          <w:rFonts w:ascii="Times New Roman" w:hAnsi="Times New Roman" w:cs="Times New Roman"/>
          <w:sz w:val="24"/>
          <w:szCs w:val="24"/>
        </w:rPr>
        <w:t xml:space="preserve">5. </w:t>
      </w:r>
      <w:r w:rsidR="008976DA" w:rsidRPr="00175247">
        <w:rPr>
          <w:rFonts w:ascii="Times New Roman" w:hAnsi="Times New Roman" w:cs="Times New Roman"/>
          <w:sz w:val="24"/>
          <w:szCs w:val="24"/>
        </w:rPr>
        <w:t xml:space="preserve">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w:t>
      </w:r>
    </w:p>
    <w:p w:rsidR="00213168" w:rsidRPr="00175247" w:rsidRDefault="00627568" w:rsidP="006E0DA2">
      <w:pPr>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hAnsi="Times New Roman" w:cs="Times New Roman"/>
          <w:sz w:val="24"/>
          <w:szCs w:val="24"/>
        </w:rPr>
        <w:t>6</w:t>
      </w:r>
      <w:r w:rsidR="00213168" w:rsidRPr="00175247">
        <w:rPr>
          <w:rFonts w:ascii="Times New Roman" w:hAnsi="Times New Roman" w:cs="Times New Roman"/>
          <w:sz w:val="24"/>
          <w:szCs w:val="24"/>
        </w:rPr>
        <w:t xml:space="preserve">. </w:t>
      </w:r>
      <w:bookmarkEnd w:id="0"/>
      <w:r w:rsidR="00213168" w:rsidRPr="00175247">
        <w:rPr>
          <w:rFonts w:ascii="Times New Roman" w:hAnsi="Times New Roman" w:cs="Times New Roman"/>
          <w:sz w:val="24"/>
          <w:szCs w:val="24"/>
        </w:rPr>
        <w:t xml:space="preserve">Laikino atokvėpio paslauga teikiama </w:t>
      </w:r>
      <w:r w:rsidR="00213168" w:rsidRPr="00175247">
        <w:rPr>
          <w:rFonts w:ascii="Times New Roman" w:eastAsia="Times New Roman" w:hAnsi="Times New Roman" w:cs="Times New Roman"/>
          <w:sz w:val="24"/>
          <w:szCs w:val="24"/>
          <w:lang w:eastAsia="lt-LT"/>
        </w:rPr>
        <w:t>pagal poreikį ir bendra jos teikimo trukmė per metus negali viršyti 720 val.</w:t>
      </w:r>
    </w:p>
    <w:p w:rsidR="0096581A" w:rsidRPr="00175247" w:rsidRDefault="00B21E69" w:rsidP="00213168">
      <w:pPr>
        <w:shd w:val="clear" w:color="auto" w:fill="FFFFFF"/>
        <w:tabs>
          <w:tab w:val="left" w:pos="1276"/>
        </w:tabs>
        <w:spacing w:after="0" w:line="240"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III SKYRIUS</w:t>
      </w:r>
    </w:p>
    <w:p w:rsidR="00213168" w:rsidRPr="00175247" w:rsidRDefault="00213168" w:rsidP="00213168">
      <w:pPr>
        <w:shd w:val="clear" w:color="auto" w:fill="FFFFFF"/>
        <w:tabs>
          <w:tab w:val="left" w:pos="1276"/>
        </w:tabs>
        <w:spacing w:after="0" w:line="240" w:lineRule="auto"/>
        <w:jc w:val="center"/>
        <w:rPr>
          <w:rFonts w:ascii="Times New Roman" w:eastAsia="Times New Roman" w:hAnsi="Times New Roman" w:cs="Times New Roman"/>
          <w:b/>
          <w:sz w:val="24"/>
          <w:szCs w:val="24"/>
          <w:lang w:eastAsia="lt-LT"/>
        </w:rPr>
      </w:pPr>
      <w:r w:rsidRPr="00175247">
        <w:rPr>
          <w:rFonts w:ascii="Times New Roman" w:eastAsia="Times New Roman" w:hAnsi="Times New Roman" w:cs="Times New Roman"/>
          <w:b/>
          <w:bCs/>
          <w:sz w:val="24"/>
          <w:szCs w:val="24"/>
          <w:lang w:eastAsia="lt-LT"/>
        </w:rPr>
        <w:t xml:space="preserve">LAIKINO ATOKVĖPIO PASLAUGOS </w:t>
      </w:r>
      <w:r w:rsidRPr="00175247">
        <w:rPr>
          <w:rFonts w:ascii="Times New Roman" w:eastAsia="Times New Roman" w:hAnsi="Times New Roman" w:cs="Times New Roman"/>
          <w:b/>
          <w:sz w:val="24"/>
          <w:szCs w:val="24"/>
          <w:lang w:eastAsia="lt-LT"/>
        </w:rPr>
        <w:t>TEIKIMO TVARKA</w:t>
      </w:r>
    </w:p>
    <w:p w:rsidR="00B4306C" w:rsidRPr="00175247" w:rsidRDefault="00B4306C" w:rsidP="00417734">
      <w:pPr>
        <w:shd w:val="clear" w:color="auto" w:fill="FFFFFF"/>
        <w:tabs>
          <w:tab w:val="left" w:pos="1276"/>
        </w:tabs>
        <w:spacing w:after="0" w:line="240" w:lineRule="auto"/>
        <w:jc w:val="center"/>
        <w:rPr>
          <w:rFonts w:ascii="Times New Roman" w:eastAsia="Times New Roman" w:hAnsi="Times New Roman" w:cs="Times New Roman"/>
          <w:sz w:val="24"/>
          <w:szCs w:val="24"/>
          <w:lang w:eastAsia="lt-LT"/>
        </w:rPr>
      </w:pPr>
    </w:p>
    <w:p w:rsidR="0042085B" w:rsidRPr="00175247" w:rsidRDefault="00B4306C" w:rsidP="006E0DA2">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247">
        <w:rPr>
          <w:rFonts w:ascii="Times New Roman" w:eastAsia="Times New Roman" w:hAnsi="Times New Roman" w:cs="Times New Roman"/>
          <w:sz w:val="24"/>
          <w:szCs w:val="24"/>
          <w:lang w:eastAsia="lt-LT"/>
        </w:rPr>
        <w:tab/>
      </w:r>
      <w:r w:rsidR="005A110B" w:rsidRPr="00175247">
        <w:rPr>
          <w:rFonts w:ascii="Times New Roman" w:eastAsia="Times New Roman" w:hAnsi="Times New Roman" w:cs="Times New Roman"/>
          <w:sz w:val="24"/>
          <w:szCs w:val="24"/>
          <w:lang w:eastAsia="lt-LT"/>
        </w:rPr>
        <w:t>7</w:t>
      </w:r>
      <w:r w:rsidRPr="00175247">
        <w:rPr>
          <w:rFonts w:ascii="Times New Roman" w:eastAsia="Times New Roman" w:hAnsi="Times New Roman" w:cs="Times New Roman"/>
          <w:sz w:val="24"/>
          <w:szCs w:val="24"/>
          <w:lang w:eastAsia="lt-LT"/>
        </w:rPr>
        <w:t>.</w:t>
      </w:r>
      <w:r w:rsidRPr="00175247">
        <w:rPr>
          <w:rFonts w:ascii="Times New Roman" w:eastAsia="Times New Roman" w:hAnsi="Times New Roman" w:cs="Times New Roman"/>
          <w:b/>
          <w:sz w:val="24"/>
          <w:szCs w:val="24"/>
          <w:lang w:eastAsia="lt-LT"/>
        </w:rPr>
        <w:t xml:space="preserve"> </w:t>
      </w:r>
      <w:r w:rsidRPr="00175247">
        <w:rPr>
          <w:rFonts w:ascii="Times New Roman" w:hAnsi="Times New Roman" w:cs="Times New Roman"/>
          <w:sz w:val="24"/>
          <w:szCs w:val="24"/>
        </w:rPr>
        <w:t>Spr</w:t>
      </w:r>
      <w:r w:rsidR="0042085B" w:rsidRPr="00175247">
        <w:rPr>
          <w:rFonts w:ascii="Times New Roman" w:hAnsi="Times New Roman" w:cs="Times New Roman"/>
          <w:sz w:val="24"/>
          <w:szCs w:val="24"/>
        </w:rPr>
        <w:t>endimas dėl socialinių paslaugų</w:t>
      </w:r>
      <w:r w:rsidR="00EA38E2" w:rsidRPr="00175247">
        <w:rPr>
          <w:rFonts w:ascii="Times New Roman" w:hAnsi="Times New Roman" w:cs="Times New Roman"/>
          <w:sz w:val="24"/>
          <w:szCs w:val="24"/>
        </w:rPr>
        <w:t xml:space="preserve"> (laikino atokvėpio) </w:t>
      </w:r>
      <w:r w:rsidRPr="00175247">
        <w:rPr>
          <w:rFonts w:ascii="Times New Roman" w:hAnsi="Times New Roman" w:cs="Times New Roman"/>
          <w:sz w:val="24"/>
          <w:szCs w:val="24"/>
        </w:rPr>
        <w:t>asmeniui (šeimai) skyrimo ir nutraukimo (toliau – Sprendimas) priimamas motyvuotu socialinio darbuotojo, nustačiusio asmens (šeimos) socialinių paslaugų poreikį, teikimu. Sprendimą priima Socialinės paramos skyriaus vedėjas.</w:t>
      </w:r>
    </w:p>
    <w:p w:rsidR="005A110B" w:rsidRPr="00175247" w:rsidRDefault="0042085B" w:rsidP="006E0DA2">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247">
        <w:rPr>
          <w:rFonts w:ascii="Times New Roman" w:hAnsi="Times New Roman" w:cs="Times New Roman"/>
          <w:sz w:val="24"/>
          <w:szCs w:val="24"/>
        </w:rPr>
        <w:lastRenderedPageBreak/>
        <w:tab/>
      </w:r>
      <w:r w:rsidR="005A110B" w:rsidRPr="00175247">
        <w:rPr>
          <w:rFonts w:ascii="Times New Roman" w:eastAsia="Times New Roman" w:hAnsi="Times New Roman" w:cs="Times New Roman"/>
          <w:sz w:val="24"/>
          <w:szCs w:val="24"/>
          <w:lang w:eastAsia="lt-LT"/>
        </w:rPr>
        <w:t>8.</w:t>
      </w:r>
      <w:r w:rsidR="005A110B" w:rsidRPr="00175247">
        <w:rPr>
          <w:rFonts w:ascii="Times New Roman" w:eastAsia="Times New Roman" w:hAnsi="Times New Roman" w:cs="Times New Roman"/>
          <w:sz w:val="24"/>
          <w:szCs w:val="24"/>
          <w:shd w:val="clear" w:color="auto" w:fill="F8F8F9"/>
          <w:lang w:eastAsia="lt-LT"/>
        </w:rPr>
        <w:t xml:space="preserve"> </w:t>
      </w:r>
      <w:r w:rsidR="005A110B" w:rsidRPr="00175247">
        <w:rPr>
          <w:rFonts w:ascii="Times New Roman" w:eastAsia="Times New Roman" w:hAnsi="Times New Roman" w:cs="Times New Roman"/>
          <w:sz w:val="24"/>
          <w:szCs w:val="24"/>
          <w:lang w:eastAsia="lt-LT"/>
        </w:rPr>
        <w:t>Centras, gavęs pageidaujančio asmens gauti laikino atokvėpio paslaugą bylą iš Skuodo rajono savivaldybės administracijos Socialinės paramos skyriaus, organizuoja asmeniui laikino atokvėpio paslaugos teikimą.</w:t>
      </w:r>
    </w:p>
    <w:p w:rsidR="00213168" w:rsidRPr="00175247" w:rsidRDefault="005A110B" w:rsidP="006E0DA2">
      <w:pPr>
        <w:autoSpaceDE w:val="0"/>
        <w:autoSpaceDN w:val="0"/>
        <w:adjustRightInd w:val="0"/>
        <w:spacing w:after="0" w:line="240" w:lineRule="auto"/>
        <w:ind w:firstLine="1296"/>
        <w:jc w:val="both"/>
        <w:rPr>
          <w:rFonts w:ascii="Times New Roman" w:hAnsi="Times New Roman" w:cs="Times New Roman"/>
          <w:sz w:val="24"/>
          <w:szCs w:val="24"/>
        </w:rPr>
      </w:pPr>
      <w:r w:rsidRPr="00175247">
        <w:rPr>
          <w:rFonts w:ascii="Times New Roman" w:hAnsi="Times New Roman" w:cs="Times New Roman"/>
          <w:sz w:val="24"/>
          <w:szCs w:val="24"/>
        </w:rPr>
        <w:t>9</w:t>
      </w:r>
      <w:r w:rsidR="00213168" w:rsidRPr="00175247">
        <w:rPr>
          <w:rFonts w:ascii="Times New Roman" w:hAnsi="Times New Roman" w:cs="Times New Roman"/>
          <w:sz w:val="24"/>
          <w:szCs w:val="24"/>
        </w:rPr>
        <w:t>. Prieš pradedant teikti laikino atokvėpio paslaugas, asmeniui ir artimiesiems yra sudaromos sąlygos susipažinti su Centro aplinka, teikiamomis paslaugomis, vykdomomis veiklomis.</w:t>
      </w:r>
    </w:p>
    <w:p w:rsidR="00213168" w:rsidRPr="00175247" w:rsidRDefault="00213168" w:rsidP="006E0DA2">
      <w:pPr>
        <w:autoSpaceDE w:val="0"/>
        <w:autoSpaceDN w:val="0"/>
        <w:adjustRightInd w:val="0"/>
        <w:spacing w:after="0" w:line="240" w:lineRule="auto"/>
        <w:jc w:val="both"/>
        <w:rPr>
          <w:rFonts w:ascii="Times New Roman" w:hAnsi="Times New Roman" w:cs="Times New Roman"/>
          <w:sz w:val="24"/>
          <w:szCs w:val="24"/>
        </w:rPr>
      </w:pPr>
      <w:r w:rsidRPr="00175247">
        <w:rPr>
          <w:rFonts w:ascii="Times New Roman" w:hAnsi="Times New Roman" w:cs="Times New Roman"/>
          <w:sz w:val="24"/>
          <w:szCs w:val="24"/>
        </w:rPr>
        <w:t xml:space="preserve">       </w:t>
      </w:r>
      <w:r w:rsidRPr="00175247">
        <w:rPr>
          <w:rFonts w:ascii="Times New Roman" w:hAnsi="Times New Roman" w:cs="Times New Roman"/>
          <w:sz w:val="24"/>
          <w:szCs w:val="24"/>
        </w:rPr>
        <w:tab/>
      </w:r>
      <w:r w:rsidR="005A110B" w:rsidRPr="00175247">
        <w:rPr>
          <w:rFonts w:ascii="Times New Roman" w:hAnsi="Times New Roman" w:cs="Times New Roman"/>
          <w:sz w:val="24"/>
          <w:szCs w:val="24"/>
        </w:rPr>
        <w:t>10</w:t>
      </w:r>
      <w:r w:rsidRPr="00175247">
        <w:rPr>
          <w:rFonts w:ascii="Times New Roman" w:hAnsi="Times New Roman" w:cs="Times New Roman"/>
          <w:sz w:val="24"/>
          <w:szCs w:val="24"/>
        </w:rPr>
        <w:t>. Paslaugos gavėjas, paslaugos teikėjui suteikia visą paslaugos teikimui reikalingą informaciją apie asmenį (asmens sveikatos būklę, vartojamus medikamentus, reikalingas paslaugas, savarankiškumą, charakterio bruožus, elgesio ypatumus, sąlygotus negalios ar patirtų fizinių ir / ar emocinių traumų).</w:t>
      </w:r>
    </w:p>
    <w:p w:rsidR="00213168" w:rsidRPr="00175247" w:rsidRDefault="00213168" w:rsidP="006E0DA2">
      <w:pPr>
        <w:tabs>
          <w:tab w:val="left" w:pos="1276"/>
        </w:tabs>
        <w:autoSpaceDE w:val="0"/>
        <w:autoSpaceDN w:val="0"/>
        <w:adjustRightInd w:val="0"/>
        <w:spacing w:after="0" w:line="240" w:lineRule="auto"/>
        <w:jc w:val="both"/>
        <w:rPr>
          <w:rFonts w:ascii="Times New Roman" w:hAnsi="Times New Roman" w:cs="Times New Roman"/>
          <w:sz w:val="24"/>
          <w:szCs w:val="24"/>
        </w:rPr>
      </w:pPr>
      <w:r w:rsidRPr="00175247">
        <w:rPr>
          <w:rFonts w:ascii="Times New Roman" w:hAnsi="Times New Roman" w:cs="Times New Roman"/>
          <w:sz w:val="24"/>
          <w:szCs w:val="24"/>
        </w:rPr>
        <w:t xml:space="preserve">       </w:t>
      </w:r>
      <w:r w:rsidRPr="00175247">
        <w:rPr>
          <w:rFonts w:ascii="Times New Roman" w:hAnsi="Times New Roman" w:cs="Times New Roman"/>
          <w:sz w:val="24"/>
          <w:szCs w:val="24"/>
        </w:rPr>
        <w:tab/>
      </w:r>
      <w:r w:rsidR="005A110B" w:rsidRPr="00175247">
        <w:rPr>
          <w:rFonts w:ascii="Times New Roman" w:hAnsi="Times New Roman" w:cs="Times New Roman"/>
          <w:sz w:val="24"/>
          <w:szCs w:val="24"/>
        </w:rPr>
        <w:t>11</w:t>
      </w:r>
      <w:r w:rsidRPr="00175247">
        <w:rPr>
          <w:rFonts w:ascii="Times New Roman" w:hAnsi="Times New Roman" w:cs="Times New Roman"/>
          <w:sz w:val="24"/>
          <w:szCs w:val="24"/>
        </w:rPr>
        <w:t xml:space="preserve">. Asmuo, kuriam skiriama laikino atokvėpio paslauga, jį prižiūrintis šeimos narys, tėvai, globėjai (rūpintojai) supažindinami su paslaugos teikimo tvarka bei Centro vidaus tvarkos taisyklėmis. </w:t>
      </w:r>
    </w:p>
    <w:p w:rsidR="00213168" w:rsidRPr="00175247" w:rsidRDefault="005A110B" w:rsidP="006E0DA2">
      <w:pPr>
        <w:tabs>
          <w:tab w:val="left" w:pos="1276"/>
        </w:tabs>
        <w:autoSpaceDE w:val="0"/>
        <w:autoSpaceDN w:val="0"/>
        <w:adjustRightInd w:val="0"/>
        <w:spacing w:after="0" w:line="240" w:lineRule="auto"/>
        <w:ind w:firstLine="1296"/>
        <w:jc w:val="both"/>
        <w:rPr>
          <w:rFonts w:ascii="Times New Roman" w:hAnsi="Times New Roman" w:cs="Times New Roman"/>
          <w:sz w:val="24"/>
          <w:szCs w:val="24"/>
        </w:rPr>
      </w:pPr>
      <w:r w:rsidRPr="00175247">
        <w:rPr>
          <w:rFonts w:ascii="Times New Roman" w:hAnsi="Times New Roman" w:cs="Times New Roman"/>
          <w:sz w:val="24"/>
          <w:szCs w:val="24"/>
        </w:rPr>
        <w:t>12</w:t>
      </w:r>
      <w:r w:rsidR="00213168" w:rsidRPr="00175247">
        <w:rPr>
          <w:rFonts w:ascii="Times New Roman" w:hAnsi="Times New Roman" w:cs="Times New Roman"/>
          <w:sz w:val="24"/>
          <w:szCs w:val="24"/>
        </w:rPr>
        <w:t xml:space="preserve">. Sutartis tarp paslaugos teikėjo ir asmens ar (ir) jo tėvų, šeimos narių ar globėjų (rūpintojų) sudaroma numatytam laikotarpiui, vadovaujantis šio Aprašo </w:t>
      </w:r>
      <w:r w:rsidR="00ED7A9A" w:rsidRPr="00175247">
        <w:rPr>
          <w:rFonts w:ascii="Times New Roman" w:hAnsi="Times New Roman" w:cs="Times New Roman"/>
          <w:sz w:val="24"/>
          <w:szCs w:val="24"/>
        </w:rPr>
        <w:t>šeštu</w:t>
      </w:r>
      <w:r w:rsidR="00213168" w:rsidRPr="00175247">
        <w:rPr>
          <w:rFonts w:ascii="Times New Roman" w:hAnsi="Times New Roman" w:cs="Times New Roman"/>
          <w:sz w:val="24"/>
          <w:szCs w:val="24"/>
        </w:rPr>
        <w:t xml:space="preserve"> punktu. Sutartis sudaroma </w:t>
      </w:r>
      <w:r w:rsidR="00213168" w:rsidRPr="00175247">
        <w:rPr>
          <w:rFonts w:ascii="Times New Roman" w:hAnsi="Times New Roman" w:cs="Times New Roman"/>
          <w:bCs/>
          <w:sz w:val="24"/>
          <w:szCs w:val="24"/>
        </w:rPr>
        <w:t>2 egzemplioriais, turinčiais vienodą juridinę galią, po vieną kiekvienai sutarties šaliai (Aprašo 1 priedas).</w:t>
      </w:r>
    </w:p>
    <w:p w:rsidR="00482F0B" w:rsidRPr="00175247" w:rsidRDefault="005A110B" w:rsidP="006E0DA2">
      <w:pPr>
        <w:autoSpaceDE w:val="0"/>
        <w:autoSpaceDN w:val="0"/>
        <w:adjustRightInd w:val="0"/>
        <w:spacing w:after="27" w:line="240" w:lineRule="auto"/>
        <w:ind w:firstLine="1296"/>
        <w:jc w:val="both"/>
        <w:rPr>
          <w:rFonts w:ascii="Times New Roman" w:hAnsi="Times New Roman" w:cs="Times New Roman"/>
          <w:sz w:val="24"/>
          <w:szCs w:val="24"/>
        </w:rPr>
      </w:pPr>
      <w:r w:rsidRPr="00175247">
        <w:rPr>
          <w:rFonts w:ascii="Times New Roman" w:hAnsi="Times New Roman" w:cs="Times New Roman"/>
          <w:sz w:val="24"/>
          <w:szCs w:val="24"/>
        </w:rPr>
        <w:t>13</w:t>
      </w:r>
      <w:r w:rsidR="00213168" w:rsidRPr="00175247">
        <w:rPr>
          <w:rFonts w:ascii="Times New Roman" w:hAnsi="Times New Roman" w:cs="Times New Roman"/>
          <w:sz w:val="24"/>
          <w:szCs w:val="24"/>
        </w:rPr>
        <w:t>. Laikino atokvėpio paslauga neteikiama asmenims, kurie jos teikimo metu serga ūmiomis infekcinėmis ar kitomis pavojingomis užkrečiamomis ligomis.</w:t>
      </w:r>
    </w:p>
    <w:p w:rsidR="00AF6885" w:rsidRPr="00175247" w:rsidRDefault="00AF6885" w:rsidP="006E0DA2">
      <w:pPr>
        <w:tabs>
          <w:tab w:val="left" w:pos="1276"/>
        </w:tabs>
        <w:spacing w:after="0" w:line="240" w:lineRule="auto"/>
        <w:jc w:val="both"/>
        <w:rPr>
          <w:rFonts w:ascii="Times New Roman" w:eastAsia="Times New Roman" w:hAnsi="Times New Roman" w:cs="Times New Roman"/>
          <w:sz w:val="24"/>
          <w:szCs w:val="24"/>
        </w:rPr>
      </w:pPr>
      <w:r w:rsidRPr="00175247">
        <w:rPr>
          <w:rFonts w:ascii="Times New Roman" w:hAnsi="Times New Roman" w:cs="Times New Roman"/>
          <w:sz w:val="24"/>
          <w:szCs w:val="24"/>
        </w:rPr>
        <w:tab/>
        <w:t xml:space="preserve">14. </w:t>
      </w:r>
      <w:r w:rsidR="00885A4C" w:rsidRPr="00175247">
        <w:rPr>
          <w:rFonts w:ascii="Times New Roman" w:hAnsi="Times New Roman" w:cs="Times New Roman"/>
          <w:sz w:val="24"/>
          <w:szCs w:val="24"/>
        </w:rPr>
        <w:t xml:space="preserve">Centras, gavęs </w:t>
      </w:r>
      <w:r w:rsidR="009E10D0" w:rsidRPr="00175247">
        <w:rPr>
          <w:rFonts w:ascii="Times New Roman" w:hAnsi="Times New Roman" w:cs="Times New Roman"/>
          <w:sz w:val="24"/>
          <w:szCs w:val="24"/>
        </w:rPr>
        <w:t xml:space="preserve">informaciją </w:t>
      </w:r>
      <w:r w:rsidRPr="00175247">
        <w:rPr>
          <w:rFonts w:ascii="Times New Roman" w:hAnsi="Times New Roman" w:cs="Times New Roman"/>
          <w:sz w:val="24"/>
          <w:szCs w:val="24"/>
        </w:rPr>
        <w:t xml:space="preserve">ar (ir) tėvų (globėjų, rūpintojų) laisvos formos rašytinį prašymą dėl dienos socialinės globos paslaugų sustabdymo (laikino atokvėpio), sprendimą įsakymu dėl </w:t>
      </w:r>
      <w:r w:rsidRPr="00175247">
        <w:rPr>
          <w:rFonts w:ascii="Times New Roman" w:eastAsia="Times New Roman" w:hAnsi="Times New Roman" w:cs="Times New Roman"/>
          <w:sz w:val="24"/>
          <w:szCs w:val="24"/>
        </w:rPr>
        <w:t xml:space="preserve">dienos socialinės globos paslaugų sustabdymo (laikino atokvėpio) priima Centro direktorius. </w:t>
      </w:r>
    </w:p>
    <w:p w:rsidR="00213168" w:rsidRPr="00175247" w:rsidRDefault="00213168" w:rsidP="00213168">
      <w:pPr>
        <w:autoSpaceDE w:val="0"/>
        <w:autoSpaceDN w:val="0"/>
        <w:adjustRightInd w:val="0"/>
        <w:spacing w:after="27" w:line="240" w:lineRule="auto"/>
        <w:ind w:firstLine="1296"/>
        <w:jc w:val="both"/>
        <w:rPr>
          <w:rFonts w:ascii="Times New Roman" w:hAnsi="Times New Roman" w:cs="Times New Roman"/>
          <w:sz w:val="24"/>
          <w:szCs w:val="24"/>
        </w:rPr>
      </w:pPr>
    </w:p>
    <w:p w:rsidR="00213168" w:rsidRPr="00175247" w:rsidRDefault="00213168" w:rsidP="00213168">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IV SKYRIUS</w:t>
      </w:r>
    </w:p>
    <w:p w:rsidR="00213168" w:rsidRPr="00175247" w:rsidRDefault="00213168" w:rsidP="00213168">
      <w:pPr>
        <w:autoSpaceDE w:val="0"/>
        <w:autoSpaceDN w:val="0"/>
        <w:adjustRightInd w:val="0"/>
        <w:spacing w:after="0" w:line="240" w:lineRule="auto"/>
        <w:jc w:val="center"/>
        <w:rPr>
          <w:rFonts w:ascii="Times New Roman" w:hAnsi="Times New Roman" w:cs="Times New Roman"/>
          <w:b/>
          <w:bCs/>
          <w:sz w:val="24"/>
          <w:szCs w:val="24"/>
        </w:rPr>
      </w:pPr>
      <w:r w:rsidRPr="00175247">
        <w:rPr>
          <w:rFonts w:ascii="Times New Roman" w:eastAsia="Times New Roman" w:hAnsi="Times New Roman" w:cs="Times New Roman"/>
          <w:b/>
          <w:bCs/>
          <w:sz w:val="24"/>
          <w:szCs w:val="24"/>
          <w:lang w:eastAsia="lt-LT"/>
        </w:rPr>
        <w:t xml:space="preserve">LAIKINO ATOKVĖPIO PASLAUGAS TEIKIANTIS </w:t>
      </w:r>
      <w:r w:rsidRPr="00175247">
        <w:rPr>
          <w:rFonts w:ascii="Times New Roman" w:hAnsi="Times New Roman" w:cs="Times New Roman"/>
          <w:b/>
          <w:bCs/>
          <w:sz w:val="24"/>
          <w:szCs w:val="24"/>
        </w:rPr>
        <w:t xml:space="preserve">PERSONALAS, </w:t>
      </w:r>
    </w:p>
    <w:p w:rsidR="00213168" w:rsidRPr="00175247" w:rsidRDefault="00213168" w:rsidP="00213168">
      <w:pPr>
        <w:autoSpaceDE w:val="0"/>
        <w:autoSpaceDN w:val="0"/>
        <w:adjustRightInd w:val="0"/>
        <w:spacing w:after="0" w:line="240" w:lineRule="auto"/>
        <w:jc w:val="center"/>
        <w:rPr>
          <w:rFonts w:ascii="Times New Roman" w:hAnsi="Times New Roman" w:cs="Times New Roman"/>
          <w:b/>
          <w:bCs/>
          <w:sz w:val="24"/>
          <w:szCs w:val="24"/>
        </w:rPr>
      </w:pPr>
      <w:r w:rsidRPr="00175247">
        <w:rPr>
          <w:rFonts w:ascii="Times New Roman" w:eastAsia="Times New Roman" w:hAnsi="Times New Roman" w:cs="Times New Roman"/>
          <w:b/>
          <w:bCs/>
          <w:sz w:val="24"/>
          <w:szCs w:val="24"/>
          <w:lang w:eastAsia="lt-LT"/>
        </w:rPr>
        <w:t xml:space="preserve">PASLAUGOS </w:t>
      </w:r>
      <w:r w:rsidRPr="00175247">
        <w:rPr>
          <w:rFonts w:ascii="Times New Roman" w:hAnsi="Times New Roman" w:cs="Times New Roman"/>
          <w:b/>
          <w:bCs/>
          <w:sz w:val="24"/>
          <w:szCs w:val="24"/>
        </w:rPr>
        <w:t>SUDĖTIS</w:t>
      </w:r>
    </w:p>
    <w:p w:rsidR="00213168" w:rsidRPr="00175247" w:rsidRDefault="00213168" w:rsidP="00213168">
      <w:pPr>
        <w:spacing w:after="0" w:line="240" w:lineRule="auto"/>
        <w:jc w:val="both"/>
        <w:rPr>
          <w:rFonts w:ascii="Times New Roman" w:eastAsia="Times New Roman" w:hAnsi="Times New Roman" w:cs="Times New Roman"/>
          <w:sz w:val="24"/>
          <w:szCs w:val="24"/>
          <w:lang w:eastAsia="lt-LT"/>
        </w:rPr>
      </w:pPr>
    </w:p>
    <w:p w:rsidR="00213168" w:rsidRPr="00175247" w:rsidRDefault="0042085B" w:rsidP="006E0DA2">
      <w:pPr>
        <w:spacing w:after="0" w:line="240" w:lineRule="auto"/>
        <w:ind w:firstLine="1296"/>
        <w:jc w:val="both"/>
        <w:rPr>
          <w:rFonts w:ascii="Times New Roman" w:eastAsia="Times New Roman" w:hAnsi="Times New Roman" w:cs="Times New Roman"/>
          <w:sz w:val="24"/>
          <w:szCs w:val="24"/>
          <w:lang w:eastAsia="lt-LT"/>
        </w:rPr>
      </w:pPr>
      <w:bookmarkStart w:id="3" w:name="part_772205122aea442fafe6accca4262a2f"/>
      <w:bookmarkStart w:id="4" w:name="part_489ee51868e6412886379f82bca2a863"/>
      <w:bookmarkEnd w:id="3"/>
      <w:bookmarkEnd w:id="4"/>
      <w:r w:rsidRPr="00175247">
        <w:rPr>
          <w:rFonts w:ascii="Times New Roman" w:eastAsia="Times New Roman" w:hAnsi="Times New Roman" w:cs="Times New Roman"/>
          <w:sz w:val="24"/>
          <w:szCs w:val="24"/>
          <w:lang w:eastAsia="lt-LT"/>
        </w:rPr>
        <w:t>15</w:t>
      </w:r>
      <w:r w:rsidR="00213168" w:rsidRPr="00175247">
        <w:rPr>
          <w:rFonts w:ascii="Times New Roman" w:eastAsia="Times New Roman" w:hAnsi="Times New Roman" w:cs="Times New Roman"/>
          <w:sz w:val="24"/>
          <w:szCs w:val="24"/>
          <w:lang w:eastAsia="lt-LT"/>
        </w:rPr>
        <w:t>. Laikino atokvėpio paslaugą teikia:</w:t>
      </w:r>
    </w:p>
    <w:p w:rsidR="00213168" w:rsidRPr="00175247" w:rsidRDefault="0042085B" w:rsidP="006E0DA2">
      <w:pPr>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15</w:t>
      </w:r>
      <w:r w:rsidR="00213168" w:rsidRPr="00175247">
        <w:rPr>
          <w:rFonts w:ascii="Times New Roman" w:eastAsia="Times New Roman" w:hAnsi="Times New Roman" w:cs="Times New Roman"/>
          <w:sz w:val="24"/>
          <w:szCs w:val="24"/>
          <w:lang w:eastAsia="lt-LT"/>
        </w:rPr>
        <w:t xml:space="preserve">.1. socialiniai darbuotojai, psichologas, </w:t>
      </w:r>
      <w:bookmarkStart w:id="5" w:name="part_dce5b24401aa4e0b86f0bd53195d8b29"/>
      <w:bookmarkEnd w:id="5"/>
      <w:r w:rsidR="00213168" w:rsidRPr="00175247">
        <w:rPr>
          <w:rFonts w:ascii="Times New Roman" w:eastAsia="Times New Roman" w:hAnsi="Times New Roman" w:cs="Times New Roman"/>
          <w:sz w:val="24"/>
          <w:szCs w:val="24"/>
          <w:lang w:eastAsia="lt-LT"/>
        </w:rPr>
        <w:t>individualios priežiūros personalas ir kiti specialistai;</w:t>
      </w:r>
    </w:p>
    <w:p w:rsidR="00F86D17" w:rsidRPr="00175247" w:rsidRDefault="0042085B" w:rsidP="006E0DA2">
      <w:pPr>
        <w:autoSpaceDE w:val="0"/>
        <w:autoSpaceDN w:val="0"/>
        <w:adjustRightInd w:val="0"/>
        <w:spacing w:after="0" w:line="240" w:lineRule="auto"/>
        <w:ind w:firstLine="1296"/>
        <w:jc w:val="both"/>
        <w:rPr>
          <w:rFonts w:ascii="Times New Roman" w:hAnsi="Times New Roman" w:cs="Times New Roman"/>
          <w:sz w:val="24"/>
          <w:szCs w:val="24"/>
        </w:rPr>
      </w:pPr>
      <w:r w:rsidRPr="00175247">
        <w:rPr>
          <w:rFonts w:ascii="Times New Roman" w:hAnsi="Times New Roman" w:cs="Times New Roman"/>
          <w:sz w:val="24"/>
          <w:szCs w:val="24"/>
        </w:rPr>
        <w:t>15</w:t>
      </w:r>
      <w:r w:rsidR="00213168" w:rsidRPr="00175247">
        <w:rPr>
          <w:rFonts w:ascii="Times New Roman" w:hAnsi="Times New Roman" w:cs="Times New Roman"/>
          <w:sz w:val="24"/>
          <w:szCs w:val="24"/>
        </w:rPr>
        <w:t xml:space="preserve">.2. paslaugas teikiančių specialistų funkcijos, teisės ir atsakomybės nustatomos pareigybių aprašymuose. </w:t>
      </w:r>
    </w:p>
    <w:p w:rsidR="00213168" w:rsidRPr="00175247" w:rsidRDefault="0042085B" w:rsidP="006E0DA2">
      <w:pPr>
        <w:autoSpaceDE w:val="0"/>
        <w:autoSpaceDN w:val="0"/>
        <w:adjustRightInd w:val="0"/>
        <w:spacing w:after="0" w:line="240" w:lineRule="auto"/>
        <w:ind w:firstLine="1296"/>
        <w:jc w:val="both"/>
        <w:rPr>
          <w:rFonts w:ascii="Times New Roman" w:hAnsi="Times New Roman" w:cs="Times New Roman"/>
          <w:sz w:val="24"/>
          <w:szCs w:val="24"/>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 Laikino atokvėpio paslaugos metu, asmeniui teikiamos paslaugos:</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.1. informavimas, konsultavimas, tarpininkavimas ir atstovavimas, bendravimas;</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 xml:space="preserve">.2. </w:t>
      </w:r>
      <w:r w:rsidR="00213168" w:rsidRPr="00175247">
        <w:rPr>
          <w:rFonts w:ascii="Times New Roman" w:eastAsia="Times New Roman" w:hAnsi="Times New Roman" w:cs="Times New Roman"/>
          <w:bCs/>
          <w:sz w:val="24"/>
          <w:szCs w:val="24"/>
          <w:lang w:eastAsia="lt-LT"/>
        </w:rPr>
        <w:t>socialinių įgūdžių ugdymas, palaikymas ir (ar) atkūrimas</w:t>
      </w:r>
      <w:r w:rsidR="00213168" w:rsidRPr="00175247">
        <w:rPr>
          <w:rFonts w:ascii="Times New Roman" w:eastAsia="Times New Roman" w:hAnsi="Times New Roman" w:cs="Times New Roman"/>
          <w:sz w:val="24"/>
          <w:szCs w:val="24"/>
          <w:lang w:eastAsia="lt-LT"/>
        </w:rPr>
        <w:t>;</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.3. kasdieninio gyvenimo įgūdžių ugdymas ir palaikymas;</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.4. darbinių įgūdžių ugdymas (savarankiškas patalpų, lauko aplinkos tvarkymas ir pan.);</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.5. sociokultūrinių paslaugų, laisvalaikio organizavimas;</w:t>
      </w:r>
    </w:p>
    <w:p w:rsidR="00213168" w:rsidRPr="00175247" w:rsidRDefault="0042085B" w:rsidP="006E0DA2">
      <w:pPr>
        <w:shd w:val="clear" w:color="auto" w:fill="FFFFFF"/>
        <w:tabs>
          <w:tab w:val="left" w:pos="1276"/>
        </w:tabs>
        <w:spacing w:after="0" w:line="240" w:lineRule="auto"/>
        <w:ind w:firstLine="851"/>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ab/>
        <w:t>16</w:t>
      </w:r>
      <w:r w:rsidR="00213168" w:rsidRPr="00175247">
        <w:rPr>
          <w:rFonts w:ascii="Times New Roman" w:eastAsia="Times New Roman" w:hAnsi="Times New Roman" w:cs="Times New Roman"/>
          <w:sz w:val="24"/>
          <w:szCs w:val="24"/>
          <w:lang w:eastAsia="lt-LT"/>
        </w:rPr>
        <w:t xml:space="preserve">.6. </w:t>
      </w:r>
      <w:r w:rsidR="00213168" w:rsidRPr="00175247">
        <w:rPr>
          <w:rFonts w:ascii="Times New Roman" w:eastAsia="Times New Roman" w:hAnsi="Times New Roman" w:cs="Times New Roman"/>
          <w:bCs/>
          <w:sz w:val="24"/>
          <w:szCs w:val="24"/>
          <w:lang w:eastAsia="lt-LT"/>
        </w:rPr>
        <w:t>asmeninės higienos ir priežiūros paslaugų organizavimas</w:t>
      </w:r>
      <w:r w:rsidR="00213168" w:rsidRPr="00175247">
        <w:rPr>
          <w:rFonts w:ascii="Times New Roman" w:eastAsia="Times New Roman" w:hAnsi="Times New Roman" w:cs="Times New Roman"/>
          <w:sz w:val="24"/>
          <w:szCs w:val="24"/>
          <w:lang w:eastAsia="lt-LT"/>
        </w:rPr>
        <w:t>;</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.7. pagalba rengiantis, maitinantis ir kitokio pobūdžio pagalba;</w:t>
      </w:r>
    </w:p>
    <w:p w:rsidR="00213168" w:rsidRPr="00175247" w:rsidRDefault="0042085B" w:rsidP="006E0DA2">
      <w:pPr>
        <w:shd w:val="clear" w:color="auto" w:fill="FFFFFF"/>
        <w:tabs>
          <w:tab w:val="left" w:pos="1276"/>
        </w:tabs>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.8. maitinimo organizavimas;</w:t>
      </w:r>
    </w:p>
    <w:p w:rsidR="00213168" w:rsidRPr="00175247" w:rsidRDefault="0042085B" w:rsidP="006E0DA2">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.9. sveikatos priežiūros paslaugų organizavimas;</w:t>
      </w:r>
    </w:p>
    <w:p w:rsidR="00213168" w:rsidRPr="00175247" w:rsidRDefault="0042085B" w:rsidP="006E0DA2">
      <w:pPr>
        <w:shd w:val="clear" w:color="auto" w:fill="FFFFFF"/>
        <w:spacing w:after="0" w:line="240" w:lineRule="auto"/>
        <w:ind w:firstLine="1276"/>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16</w:t>
      </w:r>
      <w:r w:rsidR="00213168" w:rsidRPr="00175247">
        <w:rPr>
          <w:rFonts w:ascii="Times New Roman" w:eastAsia="Times New Roman" w:hAnsi="Times New Roman" w:cs="Times New Roman"/>
          <w:sz w:val="24"/>
          <w:szCs w:val="24"/>
          <w:lang w:eastAsia="lt-LT"/>
        </w:rPr>
        <w:t>.10. kitos paslaugos, reikalingos asmeniui pagal jo savarankiškumo lygį.</w:t>
      </w:r>
    </w:p>
    <w:p w:rsidR="00213168" w:rsidRPr="00175247" w:rsidRDefault="00213168" w:rsidP="00213168">
      <w:pPr>
        <w:autoSpaceDE w:val="0"/>
        <w:autoSpaceDN w:val="0"/>
        <w:adjustRightInd w:val="0"/>
        <w:spacing w:after="0" w:line="240" w:lineRule="auto"/>
        <w:jc w:val="both"/>
        <w:rPr>
          <w:rFonts w:ascii="Times New Roman" w:hAnsi="Times New Roman" w:cs="Times New Roman"/>
          <w:b/>
          <w:sz w:val="24"/>
          <w:szCs w:val="24"/>
        </w:rPr>
      </w:pPr>
      <w:r w:rsidRPr="00175247">
        <w:rPr>
          <w:rFonts w:ascii="Times New Roman" w:hAnsi="Times New Roman" w:cs="Times New Roman"/>
          <w:b/>
          <w:sz w:val="24"/>
          <w:szCs w:val="24"/>
        </w:rPr>
        <w:t> </w:t>
      </w:r>
    </w:p>
    <w:p w:rsidR="00213168" w:rsidRPr="00175247" w:rsidRDefault="00213168" w:rsidP="00213168">
      <w:pPr>
        <w:tabs>
          <w:tab w:val="left" w:pos="1134"/>
          <w:tab w:val="left" w:pos="1276"/>
        </w:tabs>
        <w:autoSpaceDE w:val="0"/>
        <w:autoSpaceDN w:val="0"/>
        <w:adjustRightInd w:val="0"/>
        <w:spacing w:after="0" w:line="276"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V SKYRIUS</w:t>
      </w:r>
    </w:p>
    <w:p w:rsidR="00213168" w:rsidRPr="00175247" w:rsidRDefault="00213168" w:rsidP="00F74D80">
      <w:pPr>
        <w:shd w:val="clear" w:color="auto" w:fill="FFFFFF"/>
        <w:spacing w:after="0" w:line="276"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MOKĖJIMAS UŽ LAIKINO ATOKVĖPIO PASLAUGAS</w:t>
      </w:r>
    </w:p>
    <w:p w:rsidR="00F74D80" w:rsidRPr="00175247" w:rsidRDefault="00F74D80" w:rsidP="00F74D80">
      <w:pPr>
        <w:shd w:val="clear" w:color="auto" w:fill="FFFFFF"/>
        <w:spacing w:after="0" w:line="240" w:lineRule="exact"/>
        <w:jc w:val="center"/>
        <w:rPr>
          <w:rFonts w:ascii="Times New Roman" w:eastAsia="Times New Roman" w:hAnsi="Times New Roman" w:cs="Times New Roman"/>
          <w:b/>
          <w:bCs/>
          <w:sz w:val="24"/>
          <w:szCs w:val="24"/>
          <w:lang w:eastAsia="lt-LT"/>
        </w:rPr>
      </w:pPr>
    </w:p>
    <w:p w:rsidR="006F52C6" w:rsidRPr="00175247" w:rsidRDefault="00F67640" w:rsidP="006E0DA2">
      <w:pPr>
        <w:pStyle w:val="Pagrindinistekstas3"/>
        <w:tabs>
          <w:tab w:val="left" w:pos="720"/>
        </w:tabs>
        <w:spacing w:after="0" w:line="240" w:lineRule="auto"/>
        <w:ind w:firstLine="1276"/>
        <w:jc w:val="both"/>
        <w:rPr>
          <w:rFonts w:ascii="Times New Roman" w:eastAsia="Times New Roman" w:hAnsi="Times New Roman" w:cs="Times New Roman"/>
          <w:bCs/>
          <w:sz w:val="24"/>
          <w:szCs w:val="24"/>
        </w:rPr>
      </w:pPr>
      <w:r w:rsidRPr="00175247">
        <w:rPr>
          <w:rFonts w:ascii="Times New Roman" w:eastAsia="Times New Roman" w:hAnsi="Times New Roman" w:cs="Times New Roman"/>
          <w:sz w:val="24"/>
          <w:szCs w:val="24"/>
          <w:lang w:eastAsia="lt-LT"/>
        </w:rPr>
        <w:tab/>
      </w:r>
      <w:r w:rsidR="00F74D80" w:rsidRPr="00175247">
        <w:rPr>
          <w:rFonts w:ascii="Times New Roman" w:eastAsia="Times New Roman" w:hAnsi="Times New Roman" w:cs="Times New Roman"/>
          <w:bCs/>
          <w:sz w:val="24"/>
          <w:szCs w:val="24"/>
          <w:lang w:eastAsia="lt-LT"/>
        </w:rPr>
        <w:t>1</w:t>
      </w:r>
      <w:r w:rsidR="005A110B" w:rsidRPr="00175247">
        <w:rPr>
          <w:rFonts w:ascii="Times New Roman" w:eastAsia="Times New Roman" w:hAnsi="Times New Roman" w:cs="Times New Roman"/>
          <w:bCs/>
          <w:sz w:val="24"/>
          <w:szCs w:val="24"/>
          <w:lang w:eastAsia="lt-LT"/>
        </w:rPr>
        <w:t>6</w:t>
      </w:r>
      <w:r w:rsidR="00F74D80" w:rsidRPr="00175247">
        <w:rPr>
          <w:rFonts w:ascii="Times New Roman" w:eastAsia="Times New Roman" w:hAnsi="Times New Roman" w:cs="Times New Roman"/>
          <w:bCs/>
          <w:sz w:val="24"/>
          <w:szCs w:val="24"/>
          <w:lang w:eastAsia="lt-LT"/>
        </w:rPr>
        <w:t>.  Asmens (šeimos) finansinės galimybės vertinamos ir mokėjimo už dienos socialinę globą dydis nustatomas vadovaujantis</w:t>
      </w:r>
      <w:r w:rsidR="00F74D80" w:rsidRPr="00175247">
        <w:rPr>
          <w:rFonts w:ascii="Times New Roman" w:eastAsia="Calibri" w:hAnsi="Times New Roman" w:cs="Times New Roman"/>
          <w:bCs/>
          <w:sz w:val="24"/>
          <w:szCs w:val="24"/>
        </w:rPr>
        <w:t xml:space="preserve"> Skuodo rajono savivaldybės tarybos sprendimu patvirtintu Skuodo rajono savivaldybės gyventojų mokėjimo už socialines paslaugas tvarkos aprašu.</w:t>
      </w:r>
    </w:p>
    <w:p w:rsidR="00B34E68" w:rsidRPr="00175247" w:rsidRDefault="00F74D80" w:rsidP="006E0DA2">
      <w:pPr>
        <w:tabs>
          <w:tab w:val="left" w:pos="1276"/>
        </w:tabs>
        <w:spacing w:after="0" w:line="240" w:lineRule="auto"/>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ab/>
      </w:r>
      <w:r w:rsidR="00B34E68" w:rsidRPr="00175247">
        <w:rPr>
          <w:rFonts w:ascii="Times New Roman" w:eastAsia="Times New Roman" w:hAnsi="Times New Roman" w:cs="Times New Roman"/>
          <w:sz w:val="24"/>
          <w:szCs w:val="24"/>
          <w:lang w:eastAsia="lt-LT"/>
        </w:rPr>
        <w:t>1</w:t>
      </w:r>
      <w:r w:rsidR="005A110B" w:rsidRPr="00175247">
        <w:rPr>
          <w:rFonts w:ascii="Times New Roman" w:eastAsia="Times New Roman" w:hAnsi="Times New Roman" w:cs="Times New Roman"/>
          <w:sz w:val="24"/>
          <w:szCs w:val="24"/>
          <w:lang w:eastAsia="lt-LT"/>
        </w:rPr>
        <w:t>7</w:t>
      </w:r>
      <w:r w:rsidR="00B34E68" w:rsidRPr="00175247">
        <w:rPr>
          <w:rFonts w:ascii="Times New Roman" w:eastAsia="Times New Roman" w:hAnsi="Times New Roman" w:cs="Times New Roman"/>
          <w:sz w:val="24"/>
          <w:szCs w:val="24"/>
          <w:lang w:eastAsia="lt-LT"/>
        </w:rPr>
        <w:t xml:space="preserve">. </w:t>
      </w:r>
      <w:r w:rsidR="00B34E68" w:rsidRPr="00175247">
        <w:rPr>
          <w:rFonts w:ascii="Times New Roman" w:hAnsi="Times New Roman" w:cs="Times New Roman"/>
          <w:sz w:val="24"/>
          <w:szCs w:val="24"/>
        </w:rPr>
        <w:t>Mokėjimo už socialines paslaugas dydis asmeniui (šeimai) nustatomas individualiai, atsižvelgiant į asmens (šeimos narių) finansines galimybes mokėti už socialines paslaugas.</w:t>
      </w:r>
    </w:p>
    <w:p w:rsidR="00B34E68" w:rsidRPr="00175247" w:rsidRDefault="00B34E68" w:rsidP="006E0DA2">
      <w:pPr>
        <w:tabs>
          <w:tab w:val="left" w:pos="1276"/>
        </w:tabs>
        <w:spacing w:after="0" w:line="240" w:lineRule="auto"/>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rPr>
        <w:lastRenderedPageBreak/>
        <w:tab/>
        <w:t>1</w:t>
      </w:r>
      <w:r w:rsidR="005A110B" w:rsidRPr="00175247">
        <w:rPr>
          <w:rFonts w:ascii="Times New Roman" w:eastAsia="Times New Roman" w:hAnsi="Times New Roman" w:cs="Times New Roman"/>
          <w:sz w:val="24"/>
          <w:szCs w:val="24"/>
        </w:rPr>
        <w:t>8</w:t>
      </w:r>
      <w:r w:rsidRPr="00175247">
        <w:rPr>
          <w:rFonts w:ascii="Times New Roman" w:eastAsia="Times New Roman" w:hAnsi="Times New Roman" w:cs="Times New Roman"/>
          <w:sz w:val="24"/>
          <w:szCs w:val="24"/>
        </w:rPr>
        <w:t xml:space="preserve">. Informacija apie apskaičiuotą asmens (šeimos) mokėjimo už socialines paslaugas dydį (pinigine išraiška) pateikiama formoje – Paslaugos kainos apskaičiavimo ir finansavimo pažymoje (toliau – pažyma), kurią rengia ir pasirašo atsakingas specialistas. </w:t>
      </w:r>
    </w:p>
    <w:p w:rsidR="00507877" w:rsidRPr="00175247" w:rsidRDefault="00B34E68" w:rsidP="006E0DA2">
      <w:pPr>
        <w:tabs>
          <w:tab w:val="left" w:pos="1276"/>
        </w:tabs>
        <w:spacing w:after="0" w:line="240" w:lineRule="auto"/>
        <w:ind w:firstLine="720"/>
        <w:jc w:val="both"/>
        <w:rPr>
          <w:rFonts w:ascii="Times New Roman" w:hAnsi="Times New Roman" w:cs="Times New Roman"/>
          <w:sz w:val="24"/>
          <w:szCs w:val="24"/>
        </w:rPr>
      </w:pPr>
      <w:r w:rsidRPr="00175247">
        <w:rPr>
          <w:rFonts w:ascii="Times New Roman" w:hAnsi="Times New Roman" w:cs="Times New Roman"/>
          <w:sz w:val="24"/>
          <w:szCs w:val="24"/>
        </w:rPr>
        <w:tab/>
      </w:r>
      <w:r w:rsidR="002E2C3A" w:rsidRPr="00175247">
        <w:rPr>
          <w:rFonts w:ascii="Times New Roman" w:hAnsi="Times New Roman" w:cs="Times New Roman"/>
          <w:sz w:val="24"/>
          <w:szCs w:val="24"/>
        </w:rPr>
        <w:t>1</w:t>
      </w:r>
      <w:r w:rsidR="005A110B" w:rsidRPr="00175247">
        <w:rPr>
          <w:rFonts w:ascii="Times New Roman" w:hAnsi="Times New Roman" w:cs="Times New Roman"/>
          <w:sz w:val="24"/>
          <w:szCs w:val="24"/>
        </w:rPr>
        <w:t>9</w:t>
      </w:r>
      <w:r w:rsidR="00477991" w:rsidRPr="00175247">
        <w:rPr>
          <w:rFonts w:ascii="Times New Roman" w:hAnsi="Times New Roman" w:cs="Times New Roman"/>
          <w:sz w:val="24"/>
          <w:szCs w:val="24"/>
        </w:rPr>
        <w:t>. Mokėjimo už trumpiau nei vieną kalendorinį mėnesį ar ne visą dieną teikiamą socialinės globos paslaugą institucijoje dydis nustatomas proporcingai teikiamos dienos socialinės globos paslaugos trukmei.</w:t>
      </w:r>
    </w:p>
    <w:p w:rsidR="008B6571" w:rsidRPr="00175247" w:rsidRDefault="005A110B" w:rsidP="006E0DA2">
      <w:pPr>
        <w:spacing w:after="0" w:line="240" w:lineRule="auto"/>
        <w:ind w:firstLine="1247"/>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rPr>
        <w:t>20</w:t>
      </w:r>
      <w:r w:rsidR="00213168" w:rsidRPr="00175247">
        <w:rPr>
          <w:rFonts w:ascii="Times New Roman" w:eastAsia="Times New Roman" w:hAnsi="Times New Roman" w:cs="Times New Roman"/>
          <w:sz w:val="24"/>
          <w:szCs w:val="24"/>
        </w:rPr>
        <w:t xml:space="preserve">. </w:t>
      </w:r>
      <w:r w:rsidR="00213168" w:rsidRPr="00175247">
        <w:rPr>
          <w:rFonts w:ascii="Times New Roman" w:eastAsia="Times New Roman" w:hAnsi="Times New Roman" w:cs="Times New Roman"/>
          <w:sz w:val="24"/>
          <w:szCs w:val="24"/>
          <w:lang w:eastAsia="lt-LT"/>
        </w:rPr>
        <w:t xml:space="preserve">Apmokėjimas už suteiktas socialines paslaugas vykdomas iki einamojo mėnesio 25 d., į </w:t>
      </w:r>
      <w:r w:rsidR="00213168" w:rsidRPr="00175247">
        <w:rPr>
          <w:rFonts w:ascii="Times New Roman" w:hAnsi="Times New Roman" w:cs="Times New Roman"/>
          <w:sz w:val="24"/>
          <w:szCs w:val="24"/>
        </w:rPr>
        <w:t>Luminor</w:t>
      </w:r>
      <w:bookmarkStart w:id="6" w:name="_GoBack"/>
      <w:bookmarkEnd w:id="6"/>
      <w:r w:rsidR="00213168" w:rsidRPr="00175247">
        <w:rPr>
          <w:rFonts w:ascii="Times New Roman" w:hAnsi="Times New Roman" w:cs="Times New Roman"/>
          <w:sz w:val="24"/>
          <w:szCs w:val="24"/>
        </w:rPr>
        <w:t xml:space="preserve"> Bank </w:t>
      </w:r>
      <w:r w:rsidR="00213168" w:rsidRPr="00175247">
        <w:rPr>
          <w:rFonts w:ascii="Times New Roman" w:eastAsia="Times New Roman" w:hAnsi="Times New Roman" w:cs="Times New Roman"/>
          <w:sz w:val="24"/>
          <w:szCs w:val="24"/>
          <w:lang w:eastAsia="lt-LT"/>
        </w:rPr>
        <w:t>esančią sąskaitą N</w:t>
      </w:r>
      <w:r w:rsidR="00CC63BF">
        <w:rPr>
          <w:rFonts w:ascii="Times New Roman" w:eastAsia="Times New Roman" w:hAnsi="Times New Roman" w:cs="Times New Roman"/>
          <w:sz w:val="24"/>
          <w:szCs w:val="24"/>
          <w:lang w:eastAsia="lt-LT"/>
        </w:rPr>
        <w:t>r. LT744010044700109994, pagal C</w:t>
      </w:r>
      <w:r w:rsidR="00213168" w:rsidRPr="00175247">
        <w:rPr>
          <w:rFonts w:ascii="Times New Roman" w:eastAsia="Times New Roman" w:hAnsi="Times New Roman" w:cs="Times New Roman"/>
          <w:sz w:val="24"/>
          <w:szCs w:val="24"/>
          <w:lang w:eastAsia="lt-LT"/>
        </w:rPr>
        <w:t>entro išduotą mokėjimo kvitą.</w:t>
      </w:r>
    </w:p>
    <w:p w:rsidR="00213168" w:rsidRPr="00175247" w:rsidRDefault="00213168" w:rsidP="00213168">
      <w:pPr>
        <w:shd w:val="clear" w:color="auto" w:fill="FFFFFF"/>
        <w:tabs>
          <w:tab w:val="left" w:pos="1276"/>
        </w:tabs>
        <w:spacing w:after="0" w:line="240"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VI SKYRIUS</w:t>
      </w:r>
    </w:p>
    <w:p w:rsidR="00213168" w:rsidRPr="00175247" w:rsidRDefault="00213168" w:rsidP="0021316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lt-LT"/>
        </w:rPr>
      </w:pPr>
      <w:r w:rsidRPr="00175247">
        <w:rPr>
          <w:rFonts w:ascii="Times New Roman" w:eastAsia="Times New Roman" w:hAnsi="Times New Roman" w:cs="Times New Roman"/>
          <w:b/>
          <w:sz w:val="24"/>
          <w:szCs w:val="24"/>
          <w:lang w:eastAsia="lt-LT"/>
        </w:rPr>
        <w:t>SKUNDŲ NAGRINĖJIMAS</w:t>
      </w:r>
    </w:p>
    <w:p w:rsidR="00213168" w:rsidRPr="00175247" w:rsidRDefault="00213168" w:rsidP="0021316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outlineLvl w:val="0"/>
        <w:rPr>
          <w:rFonts w:ascii="Times New Roman" w:eastAsia="Times New Roman" w:hAnsi="Times New Roman" w:cs="Times New Roman"/>
          <w:b/>
          <w:sz w:val="24"/>
          <w:szCs w:val="24"/>
          <w:lang w:eastAsia="lt-LT"/>
        </w:rPr>
      </w:pPr>
    </w:p>
    <w:p w:rsidR="00213168" w:rsidRPr="00175247" w:rsidRDefault="005A110B" w:rsidP="006E0DA2">
      <w:pPr>
        <w:widowControl w:val="0"/>
        <w:tabs>
          <w:tab w:val="left" w:pos="903"/>
          <w:tab w:val="left" w:pos="1276"/>
        </w:tabs>
        <w:spacing w:after="0" w:line="240" w:lineRule="auto"/>
        <w:ind w:firstLine="1247"/>
        <w:jc w:val="both"/>
        <w:rPr>
          <w:rFonts w:ascii="Times New Roman" w:hAnsi="Times New Roman" w:cs="Times New Roman"/>
          <w:sz w:val="24"/>
          <w:szCs w:val="24"/>
        </w:rPr>
      </w:pPr>
      <w:r w:rsidRPr="00175247">
        <w:rPr>
          <w:rFonts w:ascii="Times New Roman" w:hAnsi="Times New Roman" w:cs="Times New Roman"/>
          <w:sz w:val="24"/>
          <w:szCs w:val="24"/>
        </w:rPr>
        <w:t>21</w:t>
      </w:r>
      <w:r w:rsidR="00213168" w:rsidRPr="00175247">
        <w:rPr>
          <w:rFonts w:ascii="Times New Roman" w:hAnsi="Times New Roman" w:cs="Times New Roman"/>
          <w:sz w:val="24"/>
          <w:szCs w:val="24"/>
        </w:rPr>
        <w:t xml:space="preserve">. Iškilus ginčui, konfliktui, nesutarimai, pretenzijos sprendžiami derybų keliu, tarpusavio sutarimu ir bendradarbiavimo pagrindu. </w:t>
      </w:r>
    </w:p>
    <w:p w:rsidR="00213168" w:rsidRPr="00175247" w:rsidRDefault="005A110B" w:rsidP="006E0DA2">
      <w:pPr>
        <w:widowControl w:val="0"/>
        <w:tabs>
          <w:tab w:val="left" w:pos="884"/>
          <w:tab w:val="left" w:pos="1276"/>
        </w:tabs>
        <w:spacing w:after="0" w:line="240" w:lineRule="auto"/>
        <w:ind w:firstLine="1247"/>
        <w:jc w:val="both"/>
        <w:rPr>
          <w:rFonts w:ascii="Times New Roman" w:hAnsi="Times New Roman" w:cs="Times New Roman"/>
          <w:sz w:val="24"/>
          <w:szCs w:val="24"/>
        </w:rPr>
      </w:pPr>
      <w:r w:rsidRPr="00175247">
        <w:rPr>
          <w:rFonts w:ascii="Times New Roman" w:hAnsi="Times New Roman" w:cs="Times New Roman"/>
          <w:sz w:val="24"/>
          <w:szCs w:val="24"/>
        </w:rPr>
        <w:t>22</w:t>
      </w:r>
      <w:r w:rsidR="00213168" w:rsidRPr="00175247">
        <w:rPr>
          <w:rFonts w:ascii="Times New Roman" w:hAnsi="Times New Roman" w:cs="Times New Roman"/>
          <w:sz w:val="24"/>
          <w:szCs w:val="24"/>
        </w:rPr>
        <w:t xml:space="preserve">. Centras, gavęs paslaugų gavėjo, jo tėvų (globėjų, rūpintojų) skundą, privalo jį išnagrinėti ir paslaugų gavėjui raštu pranešti apie skundo nagrinėjimo rezultatus ne vėliau kaip per 20 darbo dienų. </w:t>
      </w:r>
    </w:p>
    <w:p w:rsidR="00213168" w:rsidRPr="00175247" w:rsidRDefault="005A110B" w:rsidP="006E0DA2">
      <w:pPr>
        <w:widowControl w:val="0"/>
        <w:tabs>
          <w:tab w:val="left" w:pos="884"/>
          <w:tab w:val="left" w:pos="1276"/>
        </w:tabs>
        <w:spacing w:after="0" w:line="240" w:lineRule="auto"/>
        <w:ind w:firstLine="1247"/>
        <w:jc w:val="both"/>
        <w:rPr>
          <w:rFonts w:ascii="Times New Roman" w:hAnsi="Times New Roman" w:cs="Times New Roman"/>
          <w:sz w:val="24"/>
        </w:rPr>
      </w:pPr>
      <w:r w:rsidRPr="00175247">
        <w:rPr>
          <w:rFonts w:ascii="Times New Roman" w:hAnsi="Times New Roman" w:cs="Times New Roman"/>
          <w:sz w:val="24"/>
          <w:szCs w:val="24"/>
        </w:rPr>
        <w:t>23</w:t>
      </w:r>
      <w:r w:rsidR="00213168" w:rsidRPr="00175247">
        <w:rPr>
          <w:rFonts w:ascii="Times New Roman" w:hAnsi="Times New Roman" w:cs="Times New Roman"/>
          <w:sz w:val="24"/>
          <w:szCs w:val="24"/>
        </w:rPr>
        <w:t>. Jei nesutarimų nepavyksta išspręsti, visi ginčai, nesutarimai, pretenzijos, reikalavimai kylantys dėl paslaugų teikimo, sprendžiami Lietuvos Respublikos teisės aktų nustatyta tvarka.</w:t>
      </w:r>
    </w:p>
    <w:p w:rsidR="00213168" w:rsidRPr="00175247" w:rsidRDefault="00213168" w:rsidP="00213168">
      <w:pPr>
        <w:shd w:val="clear" w:color="auto" w:fill="FFFFFF"/>
        <w:spacing w:after="0" w:line="240"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VII SKYRIUS</w:t>
      </w:r>
    </w:p>
    <w:p w:rsidR="00213168" w:rsidRPr="00175247" w:rsidRDefault="00213168" w:rsidP="00213168">
      <w:pPr>
        <w:shd w:val="clear" w:color="auto" w:fill="FFFFFF"/>
        <w:spacing w:after="0" w:line="240" w:lineRule="auto"/>
        <w:jc w:val="center"/>
        <w:rPr>
          <w:rFonts w:ascii="Times New Roman" w:eastAsia="Times New Roman" w:hAnsi="Times New Roman" w:cs="Times New Roman"/>
          <w:b/>
          <w:bCs/>
          <w:sz w:val="24"/>
          <w:szCs w:val="24"/>
          <w:lang w:eastAsia="lt-LT"/>
        </w:rPr>
      </w:pPr>
      <w:r w:rsidRPr="00175247">
        <w:rPr>
          <w:rFonts w:ascii="Times New Roman" w:eastAsia="Times New Roman" w:hAnsi="Times New Roman" w:cs="Times New Roman"/>
          <w:b/>
          <w:bCs/>
          <w:sz w:val="24"/>
          <w:szCs w:val="24"/>
          <w:lang w:eastAsia="lt-LT"/>
        </w:rPr>
        <w:t>BAIGIAMOSIOS NUOSTATOS</w:t>
      </w:r>
    </w:p>
    <w:p w:rsidR="00213168" w:rsidRPr="00175247" w:rsidRDefault="00213168" w:rsidP="00213168">
      <w:pPr>
        <w:shd w:val="clear" w:color="auto" w:fill="FFFFFF"/>
        <w:spacing w:after="0" w:line="240" w:lineRule="auto"/>
        <w:jc w:val="center"/>
        <w:rPr>
          <w:rFonts w:ascii="Times New Roman" w:eastAsia="Times New Roman" w:hAnsi="Times New Roman" w:cs="Times New Roman"/>
          <w:b/>
          <w:bCs/>
          <w:sz w:val="24"/>
          <w:szCs w:val="24"/>
          <w:lang w:eastAsia="lt-LT"/>
        </w:rPr>
      </w:pPr>
    </w:p>
    <w:p w:rsidR="00213168" w:rsidRPr="00175247" w:rsidRDefault="009D4B4B" w:rsidP="006E0DA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47"/>
        <w:jc w:val="both"/>
        <w:rPr>
          <w:rFonts w:ascii="Times New Roman" w:eastAsia="Times New Roman" w:hAnsi="Times New Roman" w:cs="Times New Roman"/>
          <w:sz w:val="24"/>
          <w:szCs w:val="24"/>
          <w:lang w:eastAsia="lt-LT"/>
        </w:rPr>
      </w:pPr>
      <w:r w:rsidRPr="00175247">
        <w:rPr>
          <w:rFonts w:ascii="Times New Roman" w:eastAsia="Times New Roman" w:hAnsi="Times New Roman" w:cs="Times New Roman"/>
          <w:sz w:val="24"/>
          <w:szCs w:val="24"/>
          <w:lang w:eastAsia="lt-LT"/>
        </w:rPr>
        <w:t>2</w:t>
      </w:r>
      <w:r w:rsidR="005A110B" w:rsidRPr="00175247">
        <w:rPr>
          <w:rFonts w:ascii="Times New Roman" w:eastAsia="Times New Roman" w:hAnsi="Times New Roman" w:cs="Times New Roman"/>
          <w:sz w:val="24"/>
          <w:szCs w:val="24"/>
          <w:lang w:eastAsia="lt-LT"/>
        </w:rPr>
        <w:t>4</w:t>
      </w:r>
      <w:r w:rsidRPr="00175247">
        <w:rPr>
          <w:rFonts w:ascii="Times New Roman" w:eastAsia="Times New Roman" w:hAnsi="Times New Roman" w:cs="Times New Roman"/>
          <w:sz w:val="24"/>
          <w:szCs w:val="24"/>
          <w:lang w:eastAsia="lt-LT"/>
        </w:rPr>
        <w:t>.</w:t>
      </w:r>
      <w:r w:rsidR="00213168" w:rsidRPr="00175247">
        <w:rPr>
          <w:rFonts w:ascii="Times New Roman" w:eastAsia="Times New Roman" w:hAnsi="Times New Roman" w:cs="Times New Roman"/>
          <w:sz w:val="24"/>
          <w:szCs w:val="24"/>
          <w:lang w:eastAsia="lt-LT"/>
        </w:rPr>
        <w:t xml:space="preserve"> Aprašas gali būti keičiamas ir papil</w:t>
      </w:r>
      <w:r w:rsidR="00957CCB" w:rsidRPr="00175247">
        <w:rPr>
          <w:rFonts w:ascii="Times New Roman" w:eastAsia="Times New Roman" w:hAnsi="Times New Roman" w:cs="Times New Roman"/>
          <w:sz w:val="24"/>
          <w:szCs w:val="24"/>
          <w:lang w:eastAsia="lt-LT"/>
        </w:rPr>
        <w:t xml:space="preserve">domas pasikeitus teisės aktams </w:t>
      </w:r>
      <w:r w:rsidR="00213168" w:rsidRPr="00175247">
        <w:rPr>
          <w:rFonts w:ascii="Times New Roman" w:eastAsia="Times New Roman" w:hAnsi="Times New Roman" w:cs="Times New Roman"/>
          <w:sz w:val="24"/>
          <w:szCs w:val="24"/>
          <w:lang w:eastAsia="lt-LT"/>
        </w:rPr>
        <w:t>Skuodo rajono savivaldybės administracijos Socialinės paramos skyriaus</w:t>
      </w:r>
      <w:r w:rsidR="00957CCB" w:rsidRPr="00175247">
        <w:rPr>
          <w:rFonts w:ascii="Times New Roman" w:eastAsia="Times New Roman" w:hAnsi="Times New Roman" w:cs="Times New Roman"/>
          <w:sz w:val="24"/>
          <w:szCs w:val="24"/>
          <w:lang w:eastAsia="lt-LT"/>
        </w:rPr>
        <w:t>, Centro</w:t>
      </w:r>
      <w:r w:rsidR="00213168" w:rsidRPr="00175247">
        <w:rPr>
          <w:rFonts w:ascii="Times New Roman" w:eastAsia="Times New Roman" w:hAnsi="Times New Roman" w:cs="Times New Roman"/>
          <w:sz w:val="24"/>
          <w:szCs w:val="24"/>
          <w:lang w:eastAsia="lt-LT"/>
        </w:rPr>
        <w:t xml:space="preserve"> iniciatyva.</w:t>
      </w:r>
    </w:p>
    <w:p w:rsidR="00213168" w:rsidRPr="00175247" w:rsidRDefault="009D4B4B" w:rsidP="006E0DA2">
      <w:pPr>
        <w:spacing w:after="0" w:line="240" w:lineRule="auto"/>
        <w:ind w:firstLine="1247"/>
        <w:jc w:val="both"/>
        <w:rPr>
          <w:rFonts w:ascii="Times New Roman" w:hAnsi="Times New Roman" w:cs="Times New Roman"/>
          <w:sz w:val="24"/>
        </w:rPr>
      </w:pPr>
      <w:r w:rsidRPr="00175247">
        <w:rPr>
          <w:rFonts w:ascii="Times New Roman" w:hAnsi="Times New Roman" w:cs="Times New Roman"/>
          <w:sz w:val="24"/>
        </w:rPr>
        <w:t>2</w:t>
      </w:r>
      <w:r w:rsidR="005A110B" w:rsidRPr="00175247">
        <w:rPr>
          <w:rFonts w:ascii="Times New Roman" w:hAnsi="Times New Roman" w:cs="Times New Roman"/>
          <w:sz w:val="24"/>
        </w:rPr>
        <w:t>5</w:t>
      </w:r>
      <w:r w:rsidR="00213168" w:rsidRPr="00175247">
        <w:rPr>
          <w:rFonts w:ascii="Times New Roman" w:hAnsi="Times New Roman" w:cs="Times New Roman"/>
          <w:sz w:val="24"/>
        </w:rPr>
        <w:t xml:space="preserve">. Informacija apie asmenį (šeimą) (apie asmeniui teikiamas socialines ir kitas paslaugas, paslaugų poreikių pokyčius) socialinių paslaugų teikimo laikotarpiu kaupiama ir saugoma asmens byloje. Joje taip pat saugoma informacija, nurodyta Lietuvos Respublikos socialinės </w:t>
      </w:r>
      <w:r w:rsidR="00213168" w:rsidRPr="00175247">
        <w:rPr>
          <w:rFonts w:ascii="Times New Roman" w:hAnsi="Times New Roman" w:cs="Times New Roman"/>
          <w:sz w:val="24"/>
          <w:szCs w:val="24"/>
        </w:rPr>
        <w:t xml:space="preserve">apsaugos ir darbo ministro </w:t>
      </w:r>
      <w:r w:rsidR="00627568" w:rsidRPr="00175247">
        <w:rPr>
          <w:rFonts w:ascii="Times New Roman" w:hAnsi="Times New Roman" w:cs="Times New Roman"/>
          <w:sz w:val="24"/>
          <w:szCs w:val="24"/>
        </w:rPr>
        <w:t xml:space="preserve">įsakymu </w:t>
      </w:r>
      <w:r w:rsidR="00213168" w:rsidRPr="00175247">
        <w:rPr>
          <w:rFonts w:ascii="Times New Roman" w:hAnsi="Times New Roman" w:cs="Times New Roman"/>
          <w:sz w:val="24"/>
          <w:szCs w:val="24"/>
        </w:rPr>
        <w:t>patvirtintame</w:t>
      </w:r>
      <w:r w:rsidR="00213168" w:rsidRPr="00175247">
        <w:rPr>
          <w:rFonts w:ascii="Times New Roman" w:hAnsi="Times New Roman" w:cs="Times New Roman"/>
          <w:sz w:val="24"/>
        </w:rPr>
        <w:t xml:space="preserve"> Asmens (šeimos) socialinių paslaugų</w:t>
      </w:r>
      <w:r w:rsidR="00627568" w:rsidRPr="00175247">
        <w:rPr>
          <w:rFonts w:ascii="Times New Roman" w:hAnsi="Times New Roman" w:cs="Times New Roman"/>
          <w:sz w:val="24"/>
        </w:rPr>
        <w:t xml:space="preserve"> poreikio nustatymo ir skyrimo </w:t>
      </w:r>
      <w:r w:rsidR="00213168" w:rsidRPr="00175247">
        <w:rPr>
          <w:rFonts w:ascii="Times New Roman" w:hAnsi="Times New Roman" w:cs="Times New Roman"/>
          <w:sz w:val="24"/>
        </w:rPr>
        <w:t>tvarkos aprašo 2 priede.</w:t>
      </w:r>
    </w:p>
    <w:p w:rsidR="00213168" w:rsidRPr="00175247" w:rsidRDefault="005A110B" w:rsidP="006E0DA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47"/>
        <w:jc w:val="both"/>
        <w:rPr>
          <w:rFonts w:ascii="Times New Roman" w:hAnsi="Times New Roman" w:cs="Times New Roman"/>
          <w:sz w:val="24"/>
        </w:rPr>
      </w:pPr>
      <w:r w:rsidRPr="00175247">
        <w:rPr>
          <w:rFonts w:ascii="Times New Roman" w:hAnsi="Times New Roman" w:cs="Times New Roman"/>
          <w:sz w:val="24"/>
          <w:szCs w:val="24"/>
          <w:shd w:val="clear" w:color="auto" w:fill="FFFFFF"/>
        </w:rPr>
        <w:t>26</w:t>
      </w:r>
      <w:r w:rsidR="00E1661A" w:rsidRPr="00175247">
        <w:rPr>
          <w:rFonts w:ascii="Times New Roman" w:hAnsi="Times New Roman" w:cs="Times New Roman"/>
          <w:sz w:val="24"/>
          <w:szCs w:val="24"/>
          <w:shd w:val="clear" w:color="auto" w:fill="FFFFFF"/>
        </w:rPr>
        <w:t>.</w:t>
      </w:r>
      <w:r w:rsidR="00213168" w:rsidRPr="00175247">
        <w:rPr>
          <w:rFonts w:ascii="Times New Roman" w:hAnsi="Times New Roman" w:cs="Times New Roman"/>
          <w:sz w:val="24"/>
          <w:szCs w:val="24"/>
          <w:shd w:val="clear" w:color="auto" w:fill="FFFFFF"/>
        </w:rPr>
        <w:t xml:space="preserve"> Duomenis apie gyventojams skirtas ir teikiamas socialines paslaugas Centro atsakingas socialinis darbuotojas registruoja Socialinės paramos šeimai informacinėje sistemoje (SPIS) ir atsako už teisingą ir savalaikį duomenų suvedimą.</w:t>
      </w:r>
    </w:p>
    <w:p w:rsidR="004606F3" w:rsidRPr="00175247" w:rsidRDefault="00792965" w:rsidP="006E0DA2">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47"/>
        <w:jc w:val="both"/>
        <w:rPr>
          <w:rFonts w:ascii="Times New Roman" w:hAnsi="Times New Roman" w:cs="Times New Roman"/>
          <w:sz w:val="24"/>
          <w:lang w:eastAsia="lt-LT"/>
        </w:rPr>
      </w:pPr>
      <w:r w:rsidRPr="00175247">
        <w:rPr>
          <w:rFonts w:ascii="Times New Roman" w:hAnsi="Times New Roman" w:cs="Times New Roman"/>
          <w:sz w:val="24"/>
          <w:szCs w:val="24"/>
        </w:rPr>
        <w:t>2</w:t>
      </w:r>
      <w:r w:rsidR="005A110B" w:rsidRPr="00175247">
        <w:rPr>
          <w:rFonts w:ascii="Times New Roman" w:hAnsi="Times New Roman" w:cs="Times New Roman"/>
          <w:sz w:val="24"/>
          <w:szCs w:val="24"/>
        </w:rPr>
        <w:t>7</w:t>
      </w:r>
      <w:r w:rsidR="00213168" w:rsidRPr="00175247">
        <w:rPr>
          <w:rFonts w:ascii="Times New Roman" w:hAnsi="Times New Roman" w:cs="Times New Roman"/>
          <w:sz w:val="24"/>
          <w:szCs w:val="24"/>
        </w:rPr>
        <w:t xml:space="preserve">. </w:t>
      </w:r>
      <w:r w:rsidR="00213168" w:rsidRPr="00175247">
        <w:rPr>
          <w:rFonts w:ascii="Times New Roman" w:hAnsi="Times New Roman" w:cs="Times New Roman"/>
          <w:sz w:val="24"/>
          <w:lang w:eastAsia="lt-LT"/>
        </w:rPr>
        <w:t>Centras Paslaugų gavėjo asmens duomenis tvarko įstaigos teikiamų socialinių paslaugų vykdymo tikslu ir užtikrina, kad Įstaigos darbuotojo vykdomas asmens duomenų tvarkymas atitiktų Bendrojo duomenų apsaugos reglamento (ES) 2016/679 bei Lietuvos Respublikos asmens duomenų teisinės apsaugos įstatymo nuostatas.</w:t>
      </w:r>
    </w:p>
    <w:p w:rsidR="004606F3" w:rsidRPr="00213168" w:rsidRDefault="005A110B" w:rsidP="006E0DA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47"/>
        <w:jc w:val="both"/>
        <w:rPr>
          <w:rFonts w:ascii="Times New Roman" w:eastAsia="Times New Roman" w:hAnsi="Times New Roman" w:cs="Times New Roman"/>
          <w:b/>
          <w:bCs/>
          <w:color w:val="333333"/>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28</w:t>
      </w:r>
      <w:r w:rsidR="004606F3" w:rsidRPr="00213168">
        <w:rPr>
          <w:rFonts w:ascii="Times New Roman" w:eastAsia="Times New Roman" w:hAnsi="Times New Roman" w:cs="Times New Roman"/>
          <w:sz w:val="24"/>
          <w:szCs w:val="24"/>
          <w:shd w:val="clear" w:color="auto" w:fill="FFFFFF"/>
          <w:lang w:eastAsia="lt-LT"/>
        </w:rPr>
        <w:t>. Su informacija apie teikiamas laikino atokvėpio paslaugas galima</w:t>
      </w:r>
      <w:r w:rsidR="004606F3" w:rsidRPr="00213168">
        <w:rPr>
          <w:rFonts w:ascii="Times New Roman" w:eastAsia="Times New Roman" w:hAnsi="Times New Roman" w:cs="Times New Roman"/>
          <w:sz w:val="24"/>
          <w:szCs w:val="24"/>
          <w:lang w:eastAsia="lt-LT"/>
        </w:rPr>
        <w:t xml:space="preserve"> susipažinti Centro internetinėje svetainėje </w:t>
      </w:r>
      <w:hyperlink r:id="rId6" w:history="1">
        <w:r w:rsidR="004606F3" w:rsidRPr="00213168">
          <w:rPr>
            <w:rFonts w:ascii="Times New Roman" w:eastAsia="Times New Roman" w:hAnsi="Times New Roman" w:cs="Times New Roman"/>
            <w:color w:val="0033CC"/>
            <w:sz w:val="24"/>
            <w:szCs w:val="24"/>
            <w:u w:val="single"/>
            <w:lang w:eastAsia="lt-LT"/>
          </w:rPr>
          <w:t>www.skuodospsc.lt</w:t>
        </w:r>
      </w:hyperlink>
      <w:r w:rsidR="004606F3" w:rsidRPr="00213168">
        <w:rPr>
          <w:rFonts w:ascii="Times New Roman" w:eastAsia="Times New Roman" w:hAnsi="Times New Roman" w:cs="Times New Roman"/>
          <w:color w:val="0033CC"/>
          <w:sz w:val="24"/>
          <w:szCs w:val="24"/>
          <w:u w:val="single"/>
          <w:lang w:eastAsia="lt-LT"/>
        </w:rPr>
        <w:t xml:space="preserve"> </w:t>
      </w:r>
      <w:r w:rsidR="004606F3" w:rsidRPr="00213168">
        <w:rPr>
          <w:rFonts w:ascii="Times New Roman" w:eastAsia="Times New Roman" w:hAnsi="Times New Roman" w:cs="Times New Roman"/>
          <w:sz w:val="24"/>
          <w:szCs w:val="24"/>
          <w:shd w:val="clear" w:color="auto" w:fill="FFFFFF"/>
          <w:lang w:eastAsia="lt-LT"/>
        </w:rPr>
        <w:t xml:space="preserve"> arba kreiptis į Skuodo socialinių paslaugų šeimai centrą adresu Šatrijos g. 3-2, Skuodas, tel. (8 440) 52 262, el. p. </w:t>
      </w:r>
      <w:hyperlink r:id="rId7" w:history="1">
        <w:r w:rsidR="004606F3" w:rsidRPr="00213168">
          <w:rPr>
            <w:rFonts w:ascii="Times New Roman" w:eastAsia="Times New Roman" w:hAnsi="Times New Roman" w:cs="Times New Roman"/>
            <w:color w:val="2038E8"/>
            <w:sz w:val="24"/>
            <w:szCs w:val="24"/>
            <w:u w:val="single"/>
            <w:shd w:val="clear" w:color="auto" w:fill="FFFFFF"/>
            <w:lang w:eastAsia="lt-LT"/>
          </w:rPr>
          <w:t>svdcentras@gmail.com</w:t>
        </w:r>
      </w:hyperlink>
    </w:p>
    <w:p w:rsidR="00213168" w:rsidRPr="00213168" w:rsidRDefault="00213168" w:rsidP="006E0DA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lt-LT"/>
        </w:rPr>
      </w:pPr>
    </w:p>
    <w:p w:rsidR="00213168" w:rsidRPr="00213168" w:rsidRDefault="00213168" w:rsidP="0021316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shd w:val="clear" w:color="auto" w:fill="FFFFFF"/>
          <w:lang w:eastAsia="lt-LT"/>
        </w:rPr>
      </w:pPr>
    </w:p>
    <w:p w:rsidR="000A7DD2" w:rsidRDefault="000A7DD2">
      <w:pPr>
        <w:rPr>
          <w:rFonts w:ascii="Times New Roman" w:eastAsia="Times New Roman" w:hAnsi="Times New Roman" w:cs="Times New Roman"/>
          <w:sz w:val="24"/>
          <w:szCs w:val="24"/>
          <w:shd w:val="clear" w:color="auto" w:fill="FFFFFF"/>
          <w:lang w:eastAsia="lt-LT"/>
        </w:rPr>
      </w:pPr>
    </w:p>
    <w:p w:rsidR="006E0DA2" w:rsidRDefault="006E0DA2">
      <w:pPr>
        <w:rPr>
          <w:rFonts w:ascii="Times New Roman" w:eastAsia="Times New Roman" w:hAnsi="Times New Roman" w:cs="Times New Roman"/>
          <w:sz w:val="24"/>
          <w:szCs w:val="24"/>
          <w:shd w:val="clear" w:color="auto" w:fill="FFFFFF"/>
          <w:lang w:eastAsia="lt-LT"/>
        </w:rPr>
      </w:pPr>
    </w:p>
    <w:p w:rsidR="006E0DA2" w:rsidRDefault="006E0DA2"/>
    <w:p w:rsidR="000A1101" w:rsidRDefault="000A1101"/>
    <w:p w:rsidR="000A1101" w:rsidRDefault="000A1101"/>
    <w:p w:rsidR="000A1101" w:rsidRDefault="000A1101" w:rsidP="000A1101">
      <w:pPr>
        <w:tabs>
          <w:tab w:val="left" w:pos="4065"/>
        </w:tabs>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Rita Vaserienė</w:t>
      </w:r>
    </w:p>
    <w:p w:rsidR="000A1101" w:rsidRDefault="000A1101" w:rsidP="000A1101">
      <w:pPr>
        <w:tabs>
          <w:tab w:val="left" w:pos="4065"/>
        </w:tabs>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2022-08-23</w:t>
      </w:r>
    </w:p>
    <w:sectPr w:rsidR="000A1101" w:rsidSect="00112BA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6A" w:rsidRDefault="0033506A" w:rsidP="00112BA1">
      <w:pPr>
        <w:spacing w:after="0" w:line="240" w:lineRule="auto"/>
      </w:pPr>
      <w:r>
        <w:separator/>
      </w:r>
    </w:p>
  </w:endnote>
  <w:endnote w:type="continuationSeparator" w:id="0">
    <w:p w:rsidR="0033506A" w:rsidRDefault="0033506A" w:rsidP="0011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6A" w:rsidRDefault="0033506A" w:rsidP="00112BA1">
      <w:pPr>
        <w:spacing w:after="0" w:line="240" w:lineRule="auto"/>
      </w:pPr>
      <w:r>
        <w:separator/>
      </w:r>
    </w:p>
  </w:footnote>
  <w:footnote w:type="continuationSeparator" w:id="0">
    <w:p w:rsidR="0033506A" w:rsidRDefault="0033506A" w:rsidP="0011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40012"/>
      <w:docPartObj>
        <w:docPartGallery w:val="Page Numbers (Top of Page)"/>
        <w:docPartUnique/>
      </w:docPartObj>
    </w:sdtPr>
    <w:sdtEndPr/>
    <w:sdtContent>
      <w:p w:rsidR="00112BA1" w:rsidRDefault="00112BA1">
        <w:pPr>
          <w:pStyle w:val="Antrats"/>
          <w:jc w:val="center"/>
        </w:pPr>
        <w:r>
          <w:fldChar w:fldCharType="begin"/>
        </w:r>
        <w:r>
          <w:instrText>PAGE   \* MERGEFORMAT</w:instrText>
        </w:r>
        <w:r>
          <w:fldChar w:fldCharType="separate"/>
        </w:r>
        <w:r w:rsidR="00357325">
          <w:rPr>
            <w:noProof/>
          </w:rPr>
          <w:t>3</w:t>
        </w:r>
        <w:r>
          <w:fldChar w:fldCharType="end"/>
        </w:r>
      </w:p>
    </w:sdtContent>
  </w:sdt>
  <w:p w:rsidR="00112BA1" w:rsidRDefault="00112B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68"/>
    <w:rsid w:val="00001DD6"/>
    <w:rsid w:val="00031004"/>
    <w:rsid w:val="000A1101"/>
    <w:rsid w:val="000A2633"/>
    <w:rsid w:val="000A7DD2"/>
    <w:rsid w:val="000C75E2"/>
    <w:rsid w:val="00112BA1"/>
    <w:rsid w:val="00123B0D"/>
    <w:rsid w:val="00135BF9"/>
    <w:rsid w:val="00150C17"/>
    <w:rsid w:val="00151823"/>
    <w:rsid w:val="00175247"/>
    <w:rsid w:val="001F6DE7"/>
    <w:rsid w:val="002033D7"/>
    <w:rsid w:val="00213168"/>
    <w:rsid w:val="002E2C3A"/>
    <w:rsid w:val="002E4E54"/>
    <w:rsid w:val="0033506A"/>
    <w:rsid w:val="00357325"/>
    <w:rsid w:val="00395A80"/>
    <w:rsid w:val="003B02FA"/>
    <w:rsid w:val="003D5788"/>
    <w:rsid w:val="0041152B"/>
    <w:rsid w:val="0041328E"/>
    <w:rsid w:val="00417734"/>
    <w:rsid w:val="0042085B"/>
    <w:rsid w:val="00436945"/>
    <w:rsid w:val="004606F3"/>
    <w:rsid w:val="00477991"/>
    <w:rsid w:val="00481A2A"/>
    <w:rsid w:val="00482F0B"/>
    <w:rsid w:val="00483860"/>
    <w:rsid w:val="0048393B"/>
    <w:rsid w:val="004C64E6"/>
    <w:rsid w:val="00507877"/>
    <w:rsid w:val="005510D3"/>
    <w:rsid w:val="005546B8"/>
    <w:rsid w:val="00555875"/>
    <w:rsid w:val="00560F92"/>
    <w:rsid w:val="005A110B"/>
    <w:rsid w:val="00627568"/>
    <w:rsid w:val="00680F7A"/>
    <w:rsid w:val="0068751D"/>
    <w:rsid w:val="00693168"/>
    <w:rsid w:val="006B72E4"/>
    <w:rsid w:val="006E0DA2"/>
    <w:rsid w:val="006F52C6"/>
    <w:rsid w:val="00711479"/>
    <w:rsid w:val="00792965"/>
    <w:rsid w:val="007F500E"/>
    <w:rsid w:val="00861A91"/>
    <w:rsid w:val="00871705"/>
    <w:rsid w:val="0088362D"/>
    <w:rsid w:val="00885A4C"/>
    <w:rsid w:val="008976DA"/>
    <w:rsid w:val="008B6571"/>
    <w:rsid w:val="009062AB"/>
    <w:rsid w:val="00957CCB"/>
    <w:rsid w:val="0096581A"/>
    <w:rsid w:val="009B71A1"/>
    <w:rsid w:val="009C0D62"/>
    <w:rsid w:val="009D4B4B"/>
    <w:rsid w:val="009E10D0"/>
    <w:rsid w:val="009E6B85"/>
    <w:rsid w:val="009F6AFA"/>
    <w:rsid w:val="00A10F28"/>
    <w:rsid w:val="00A24665"/>
    <w:rsid w:val="00A44B04"/>
    <w:rsid w:val="00A517BD"/>
    <w:rsid w:val="00AA25E4"/>
    <w:rsid w:val="00AA3EC7"/>
    <w:rsid w:val="00AB1466"/>
    <w:rsid w:val="00AF6885"/>
    <w:rsid w:val="00B21E69"/>
    <w:rsid w:val="00B30B88"/>
    <w:rsid w:val="00B34E68"/>
    <w:rsid w:val="00B40D71"/>
    <w:rsid w:val="00B4306C"/>
    <w:rsid w:val="00B46FE3"/>
    <w:rsid w:val="00B510E4"/>
    <w:rsid w:val="00BE406F"/>
    <w:rsid w:val="00C21713"/>
    <w:rsid w:val="00C2351A"/>
    <w:rsid w:val="00C532C3"/>
    <w:rsid w:val="00C81000"/>
    <w:rsid w:val="00CC63BF"/>
    <w:rsid w:val="00D1367B"/>
    <w:rsid w:val="00D637E5"/>
    <w:rsid w:val="00D67FB5"/>
    <w:rsid w:val="00D74E9B"/>
    <w:rsid w:val="00DF6C45"/>
    <w:rsid w:val="00E028E8"/>
    <w:rsid w:val="00E1661A"/>
    <w:rsid w:val="00E24E32"/>
    <w:rsid w:val="00E6049F"/>
    <w:rsid w:val="00E65148"/>
    <w:rsid w:val="00E951A3"/>
    <w:rsid w:val="00E96CB1"/>
    <w:rsid w:val="00EA38E2"/>
    <w:rsid w:val="00EA527D"/>
    <w:rsid w:val="00ED7A9A"/>
    <w:rsid w:val="00EF3BFC"/>
    <w:rsid w:val="00F238C1"/>
    <w:rsid w:val="00F24E20"/>
    <w:rsid w:val="00F31A0E"/>
    <w:rsid w:val="00F57A15"/>
    <w:rsid w:val="00F67640"/>
    <w:rsid w:val="00F74D80"/>
    <w:rsid w:val="00F86D17"/>
    <w:rsid w:val="00FA5C9C"/>
    <w:rsid w:val="00FE5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CC66"/>
  <w15:chartTrackingRefBased/>
  <w15:docId w15:val="{1147580E-BA06-40DF-B3B9-E09E4A2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12B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12BA1"/>
  </w:style>
  <w:style w:type="paragraph" w:styleId="Porat">
    <w:name w:val="footer"/>
    <w:basedOn w:val="prastasis"/>
    <w:link w:val="PoratDiagrama"/>
    <w:uiPriority w:val="99"/>
    <w:unhideWhenUsed/>
    <w:rsid w:val="00112B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12BA1"/>
  </w:style>
  <w:style w:type="paragraph" w:styleId="Pagrindinistekstas3">
    <w:name w:val="Body Text 3"/>
    <w:basedOn w:val="prastasis"/>
    <w:link w:val="Pagrindinistekstas3Diagrama"/>
    <w:uiPriority w:val="99"/>
    <w:unhideWhenUsed/>
    <w:rsid w:val="00F74D80"/>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F74D80"/>
    <w:rPr>
      <w:sz w:val="16"/>
      <w:szCs w:val="16"/>
    </w:rPr>
  </w:style>
  <w:style w:type="paragraph" w:styleId="Debesliotekstas">
    <w:name w:val="Balloon Text"/>
    <w:basedOn w:val="prastasis"/>
    <w:link w:val="DebesliotekstasDiagrama"/>
    <w:uiPriority w:val="99"/>
    <w:semiHidden/>
    <w:unhideWhenUsed/>
    <w:rsid w:val="00E651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5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41763">
      <w:bodyDiv w:val="1"/>
      <w:marLeft w:val="0"/>
      <w:marRight w:val="0"/>
      <w:marTop w:val="0"/>
      <w:marBottom w:val="0"/>
      <w:divBdr>
        <w:top w:val="none" w:sz="0" w:space="0" w:color="auto"/>
        <w:left w:val="none" w:sz="0" w:space="0" w:color="auto"/>
        <w:bottom w:val="none" w:sz="0" w:space="0" w:color="auto"/>
        <w:right w:val="none" w:sz="0" w:space="0" w:color="auto"/>
      </w:divBdr>
    </w:div>
    <w:div w:id="19059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vdcentr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uodospsc.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5871</Words>
  <Characters>3347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Vaseriene</dc:creator>
  <cp:keywords/>
  <dc:description/>
  <cp:lastModifiedBy>Rita Vaseriene</cp:lastModifiedBy>
  <cp:revision>130</cp:revision>
  <cp:lastPrinted>2022-10-05T06:08:00Z</cp:lastPrinted>
  <dcterms:created xsi:type="dcterms:W3CDTF">2022-09-26T11:42:00Z</dcterms:created>
  <dcterms:modified xsi:type="dcterms:W3CDTF">2022-10-06T13:54:00Z</dcterms:modified>
</cp:coreProperties>
</file>